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45" w:rsidRPr="009A3980" w:rsidRDefault="000B7245" w:rsidP="000B724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7245" w:rsidRPr="00002BA8" w:rsidRDefault="000B7245" w:rsidP="000B72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-389890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245" w:rsidRPr="00002BA8" w:rsidRDefault="000B7245" w:rsidP="000B72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7245" w:rsidRPr="00002BA8" w:rsidRDefault="000B7245" w:rsidP="000B72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B7245" w:rsidRPr="00002BA8" w:rsidRDefault="000B7245" w:rsidP="000B72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2BA8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Муниципальное образование</w:t>
      </w: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2BA8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2BA8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</w:t>
      </w:r>
      <w:proofErr w:type="spellEnd"/>
      <w:r w:rsidRPr="00002BA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</w:t>
      </w: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002BA8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02BA8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02BA8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7245" w:rsidRPr="00002BA8" w:rsidRDefault="000B7245" w:rsidP="000B72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245" w:rsidRPr="00002BA8" w:rsidRDefault="000B7245" w:rsidP="000B72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7245" w:rsidRPr="00002BA8" w:rsidRDefault="000B7245" w:rsidP="000B72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7245" w:rsidRPr="00002BA8" w:rsidRDefault="000B7245" w:rsidP="000B7245">
      <w:pPr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CA2964">
        <w:rPr>
          <w:rFonts w:ascii="Arial" w:eastAsia="Times New Roman" w:hAnsi="Arial" w:cs="Arial"/>
          <w:sz w:val="26"/>
          <w:szCs w:val="26"/>
          <w:u w:val="single"/>
          <w:lang w:eastAsia="ru-RU"/>
        </w:rPr>
        <w:tab/>
      </w:r>
      <w:r w:rsidR="005C14E9">
        <w:rPr>
          <w:rFonts w:ascii="Arial" w:eastAsia="Times New Roman" w:hAnsi="Arial" w:cs="Arial"/>
          <w:sz w:val="26"/>
          <w:szCs w:val="26"/>
          <w:u w:val="single"/>
          <w:lang w:eastAsia="ru-RU"/>
        </w:rPr>
        <w:t>06.03.2019</w:t>
      </w:r>
      <w:r w:rsidRPr="00002BA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02BA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02BA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02BA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 w:rsidR="005C14E9">
        <w:rPr>
          <w:rFonts w:ascii="Arial" w:eastAsia="Times New Roman" w:hAnsi="Arial" w:cs="Arial"/>
          <w:sz w:val="26"/>
          <w:szCs w:val="26"/>
          <w:u w:val="single"/>
          <w:lang w:eastAsia="ru-RU"/>
        </w:rPr>
        <w:t>125-п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</w:t>
      </w:r>
    </w:p>
    <w:p w:rsidR="000B7245" w:rsidRPr="00002BA8" w:rsidRDefault="000B7245" w:rsidP="000B7245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proofErr w:type="spellStart"/>
      <w:r w:rsidRPr="00002BA8">
        <w:rPr>
          <w:rFonts w:ascii="Arial" w:eastAsia="Times New Roman" w:hAnsi="Arial"/>
          <w:sz w:val="20"/>
          <w:szCs w:val="20"/>
          <w:lang w:eastAsia="ru-RU"/>
        </w:rPr>
        <w:t>пгт</w:t>
      </w:r>
      <w:proofErr w:type="spellEnd"/>
      <w:r w:rsidRPr="00002BA8">
        <w:rPr>
          <w:rFonts w:ascii="Arial" w:eastAsia="Times New Roman" w:hAnsi="Arial"/>
          <w:sz w:val="20"/>
          <w:szCs w:val="20"/>
          <w:lang w:eastAsia="ru-RU"/>
        </w:rPr>
        <w:t xml:space="preserve">. Пойковский </w:t>
      </w:r>
    </w:p>
    <w:p w:rsidR="000B7245" w:rsidRDefault="000B7245" w:rsidP="000B7245">
      <w:pPr>
        <w:spacing w:after="0" w:line="240" w:lineRule="auto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B7245" w:rsidRPr="00002BA8" w:rsidRDefault="000B7245" w:rsidP="000B724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  <w:r w:rsidRPr="00002BA8">
        <w:rPr>
          <w:rFonts w:ascii="Arial" w:eastAsia="Times New Roman" w:hAnsi="Arial" w:cs="Arial"/>
          <w:sz w:val="26"/>
          <w:szCs w:val="20"/>
          <w:lang w:eastAsia="ru-RU"/>
        </w:rPr>
        <w:t>О внес</w:t>
      </w:r>
      <w:r w:rsidRPr="003B41AC">
        <w:rPr>
          <w:rFonts w:ascii="Arial" w:eastAsia="Times New Roman" w:hAnsi="Arial" w:cs="Arial"/>
          <w:sz w:val="26"/>
          <w:szCs w:val="20"/>
          <w:lang w:eastAsia="ru-RU"/>
        </w:rPr>
        <w:t>ении изменений в постановление А</w:t>
      </w:r>
      <w:r w:rsidRPr="00002BA8">
        <w:rPr>
          <w:rFonts w:ascii="Arial" w:eastAsia="Times New Roman" w:hAnsi="Arial" w:cs="Arial"/>
          <w:sz w:val="26"/>
          <w:szCs w:val="20"/>
          <w:lang w:eastAsia="ru-RU"/>
        </w:rPr>
        <w:t xml:space="preserve">дминистрации </w:t>
      </w:r>
    </w:p>
    <w:p w:rsidR="000B7245" w:rsidRPr="00002BA8" w:rsidRDefault="000B7245" w:rsidP="000B724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  <w:r w:rsidRPr="003B41AC">
        <w:rPr>
          <w:rFonts w:ascii="Arial" w:eastAsia="Times New Roman" w:hAnsi="Arial" w:cs="Arial"/>
          <w:sz w:val="26"/>
          <w:szCs w:val="20"/>
          <w:lang w:eastAsia="ru-RU"/>
        </w:rPr>
        <w:t xml:space="preserve">городского поселения Пойковский </w:t>
      </w:r>
      <w:r w:rsidRPr="00002BA8">
        <w:rPr>
          <w:rFonts w:ascii="Arial" w:eastAsia="Times New Roman" w:hAnsi="Arial" w:cs="Arial"/>
          <w:sz w:val="26"/>
          <w:szCs w:val="20"/>
          <w:lang w:eastAsia="ru-RU"/>
        </w:rPr>
        <w:t>от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05.08.2015</w:t>
      </w:r>
      <w:r w:rsidRPr="00002BA8">
        <w:rPr>
          <w:rFonts w:ascii="Arial" w:eastAsia="Times New Roman" w:hAnsi="Arial" w:cs="Arial"/>
          <w:sz w:val="26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sz w:val="26"/>
          <w:szCs w:val="20"/>
          <w:lang w:eastAsia="ru-RU"/>
        </w:rPr>
        <w:t>436-п</w:t>
      </w:r>
      <w:r w:rsidRPr="00002BA8"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</w:p>
    <w:p w:rsidR="000B7245" w:rsidRPr="00002BA8" w:rsidRDefault="000B7245" w:rsidP="000B72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B7245" w:rsidRPr="00F96C69" w:rsidRDefault="00C64A64" w:rsidP="000B7245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840A1B">
        <w:rPr>
          <w:rFonts w:ascii="Arial" w:hAnsi="Arial" w:cs="Arial"/>
          <w:sz w:val="26"/>
          <w:szCs w:val="26"/>
        </w:rPr>
        <w:t>В соответствии с Земельным кодексом Российской Федерации, Федерал</w:t>
      </w:r>
      <w:r>
        <w:rPr>
          <w:rFonts w:ascii="Arial" w:hAnsi="Arial" w:cs="Arial"/>
          <w:sz w:val="26"/>
          <w:szCs w:val="26"/>
        </w:rPr>
        <w:t>ьным законом от 19.07.2018 N 204</w:t>
      </w:r>
      <w:r w:rsidRPr="00840A1B">
        <w:rPr>
          <w:rFonts w:ascii="Arial" w:hAnsi="Arial" w:cs="Arial"/>
          <w:sz w:val="26"/>
          <w:szCs w:val="26"/>
        </w:rPr>
        <w:t>-ФЗ "</w:t>
      </w:r>
      <w:r>
        <w:rPr>
          <w:rFonts w:ascii="Arial" w:hAnsi="Arial" w:cs="Arial"/>
          <w:sz w:val="26"/>
          <w:szCs w:val="26"/>
        </w:rPr>
        <w:t xml:space="preserve"> О внесении изменений в Федеральный закон «</w:t>
      </w:r>
      <w:r w:rsidRPr="00840A1B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б </w:t>
      </w:r>
      <w:r w:rsidRPr="00F96C69">
        <w:rPr>
          <w:rFonts w:ascii="Arial" w:hAnsi="Arial" w:cs="Arial"/>
          <w:sz w:val="26"/>
          <w:szCs w:val="26"/>
        </w:rPr>
        <w:t xml:space="preserve">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услуг»: </w:t>
      </w:r>
    </w:p>
    <w:p w:rsidR="00C64A64" w:rsidRPr="00F96C69" w:rsidRDefault="00C64A64" w:rsidP="000B7245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</w:p>
    <w:p w:rsidR="00C64A64" w:rsidRPr="00C64A64" w:rsidRDefault="00C64A64" w:rsidP="00C64A64">
      <w:pPr>
        <w:pStyle w:val="2"/>
        <w:numPr>
          <w:ilvl w:val="0"/>
          <w:numId w:val="5"/>
        </w:numPr>
        <w:tabs>
          <w:tab w:val="left" w:pos="1358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7362BB">
        <w:rPr>
          <w:rFonts w:ascii="Arial" w:eastAsia="Times New Roman" w:hAnsi="Arial" w:cs="Arial"/>
          <w:sz w:val="26"/>
          <w:szCs w:val="20"/>
          <w:lang w:eastAsia="ru-RU"/>
        </w:rPr>
        <w:t xml:space="preserve">Внести в приложение к постановлению </w:t>
      </w:r>
      <w:r w:rsidRPr="007362BB">
        <w:rPr>
          <w:rFonts w:ascii="Arial" w:hAnsi="Arial" w:cs="Arial"/>
          <w:sz w:val="26"/>
        </w:rPr>
        <w:t>Администрации городского поселения Пойковский от 05.08.2015 № 436-п</w:t>
      </w:r>
      <w:r w:rsidRPr="007362BB">
        <w:rPr>
          <w:rFonts w:ascii="Arial" w:eastAsia="Times New Roman" w:hAnsi="Arial" w:cs="Arial"/>
          <w:sz w:val="26"/>
          <w:szCs w:val="20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</w:t>
      </w:r>
      <w:r w:rsidR="005A0EE2"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5A0EE2">
        <w:rPr>
          <w:rFonts w:ascii="Arial" w:hAnsi="Arial" w:cs="Arial"/>
          <w:sz w:val="26"/>
          <w:szCs w:val="26"/>
        </w:rPr>
        <w:t>(в редакции постановления Администрации городского поселения Пойковский №255-п от 25.05.2016, №505-п от 21.11.2017, №645-п от 20.08.2018)</w:t>
      </w:r>
      <w:r w:rsidRPr="007362BB">
        <w:rPr>
          <w:rFonts w:ascii="Arial" w:eastAsia="Times New Roman" w:hAnsi="Arial" w:cs="Arial"/>
          <w:sz w:val="26"/>
          <w:szCs w:val="20"/>
          <w:lang w:eastAsia="ru-RU"/>
        </w:rPr>
        <w:t xml:space="preserve"> следующие изменения:</w:t>
      </w:r>
      <w:r w:rsidRPr="00476F2D">
        <w:rPr>
          <w:rFonts w:ascii="Times New Roman" w:hAnsi="Times New Roman"/>
          <w:sz w:val="20"/>
          <w:szCs w:val="20"/>
        </w:rPr>
        <w:fldChar w:fldCharType="begin" w:fldLock="1"/>
      </w:r>
      <w:r w:rsidRPr="00C64A64">
        <w:rPr>
          <w:rFonts w:ascii="Arial" w:hAnsi="Arial" w:cs="Arial"/>
          <w:sz w:val="26"/>
          <w:szCs w:val="26"/>
        </w:rPr>
        <w:instrText xml:space="preserve"> HYPERLINK "http://www.admoil.ru/npa/2015/1528-pa-npa.docx" \t "_blank" </w:instrText>
      </w:r>
      <w:r w:rsidRPr="00476F2D">
        <w:rPr>
          <w:rFonts w:ascii="Times New Roman" w:hAnsi="Times New Roman"/>
          <w:sz w:val="20"/>
          <w:szCs w:val="20"/>
        </w:rPr>
        <w:fldChar w:fldCharType="separate"/>
      </w:r>
      <w:r w:rsidRPr="00C64A64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</w:p>
    <w:p w:rsidR="00C64A64" w:rsidRDefault="003962BF" w:rsidP="00C64A64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подпункте в)</w:t>
      </w:r>
      <w:r w:rsidR="00C64A64" w:rsidRPr="008413A4">
        <w:rPr>
          <w:rFonts w:ascii="Arial" w:hAnsi="Arial" w:cs="Arial"/>
          <w:sz w:val="26"/>
          <w:szCs w:val="26"/>
        </w:rPr>
        <w:t xml:space="preserve"> </w:t>
      </w:r>
      <w:r w:rsidR="00C64A64" w:rsidRPr="008413A4">
        <w:rPr>
          <w:rFonts w:ascii="Arial" w:hAnsi="Arial" w:cs="Arial"/>
          <w:color w:val="0000FF"/>
          <w:sz w:val="26"/>
          <w:szCs w:val="26"/>
        </w:rPr>
        <w:t>пункта</w:t>
      </w:r>
      <w:r>
        <w:rPr>
          <w:rFonts w:ascii="Arial" w:hAnsi="Arial" w:cs="Arial"/>
          <w:color w:val="0000FF"/>
          <w:sz w:val="26"/>
          <w:szCs w:val="26"/>
        </w:rPr>
        <w:t xml:space="preserve"> 5.8</w:t>
      </w:r>
      <w:r w:rsidR="00C64A64" w:rsidRPr="008413A4">
        <w:rPr>
          <w:rFonts w:ascii="Arial" w:hAnsi="Arial" w:cs="Arial"/>
          <w:sz w:val="26"/>
          <w:szCs w:val="26"/>
        </w:rPr>
        <w:t xml:space="preserve"> слова "документов, не предусмотренных" заменить словами "документов или информации либо осуществления действий, представление или осуществ</w:t>
      </w:r>
      <w:r w:rsidR="00C64A64">
        <w:rPr>
          <w:rFonts w:ascii="Arial" w:hAnsi="Arial" w:cs="Arial"/>
          <w:sz w:val="26"/>
          <w:szCs w:val="26"/>
        </w:rPr>
        <w:t xml:space="preserve">ление которых не предусмотрено".                                                                                                          </w:t>
      </w:r>
    </w:p>
    <w:p w:rsidR="00C64A64" w:rsidRDefault="004A0CE0" w:rsidP="00C64A64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5.10</w:t>
      </w:r>
      <w:r w:rsidR="00C64A64">
        <w:rPr>
          <w:rFonts w:ascii="Arial" w:hAnsi="Arial" w:cs="Arial"/>
          <w:sz w:val="26"/>
          <w:szCs w:val="26"/>
        </w:rPr>
        <w:t xml:space="preserve"> </w:t>
      </w:r>
      <w:r w:rsidR="00C64A64" w:rsidRPr="009A6910">
        <w:rPr>
          <w:rFonts w:ascii="Arial" w:hAnsi="Arial" w:cs="Arial"/>
          <w:sz w:val="26"/>
          <w:szCs w:val="26"/>
        </w:rPr>
        <w:t xml:space="preserve">дополнить </w:t>
      </w:r>
      <w:r w:rsidR="00C64A64">
        <w:rPr>
          <w:rFonts w:ascii="Arial" w:hAnsi="Arial" w:cs="Arial"/>
          <w:sz w:val="26"/>
          <w:szCs w:val="26"/>
        </w:rPr>
        <w:t>под</w:t>
      </w:r>
      <w:r>
        <w:rPr>
          <w:rFonts w:ascii="Arial" w:hAnsi="Arial" w:cs="Arial"/>
          <w:sz w:val="26"/>
          <w:szCs w:val="26"/>
        </w:rPr>
        <w:t>пунктом к)</w:t>
      </w:r>
      <w:r w:rsidR="00C64A64" w:rsidRPr="009A6910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C64A64" w:rsidRDefault="004A0CE0" w:rsidP="00C64A6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"к</w:t>
      </w:r>
      <w:r w:rsidR="00C64A64" w:rsidRPr="009A6910">
        <w:rPr>
          <w:rFonts w:ascii="Arial" w:hAnsi="Arial" w:cs="Arial"/>
          <w:sz w:val="26"/>
          <w:szCs w:val="26"/>
        </w:rPr>
        <w:t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</w:t>
      </w:r>
      <w:r w:rsidR="00C64A64">
        <w:rPr>
          <w:rFonts w:ascii="Arial" w:hAnsi="Arial" w:cs="Arial"/>
          <w:sz w:val="26"/>
          <w:szCs w:val="26"/>
        </w:rPr>
        <w:t>ом 4 части 1 статьи 7</w:t>
      </w:r>
      <w:r w:rsidR="00C64A64" w:rsidRPr="009A6910">
        <w:rPr>
          <w:rFonts w:ascii="Arial" w:hAnsi="Arial" w:cs="Arial"/>
          <w:sz w:val="26"/>
          <w:szCs w:val="26"/>
        </w:rPr>
        <w:t xml:space="preserve"> Федерального закона</w:t>
      </w:r>
      <w:r w:rsidR="00C64A64">
        <w:rPr>
          <w:rFonts w:ascii="Arial" w:hAnsi="Arial" w:cs="Arial"/>
          <w:sz w:val="26"/>
          <w:szCs w:val="26"/>
        </w:rPr>
        <w:t xml:space="preserve"> от 27.07.2010 №210-ФЗ </w:t>
      </w:r>
      <w:r w:rsidR="00C64A64" w:rsidRPr="005C14E9">
        <w:rPr>
          <w:rFonts w:ascii="Arial" w:hAnsi="Arial" w:cs="Arial"/>
          <w:sz w:val="26"/>
          <w:szCs w:val="26"/>
        </w:rPr>
        <w:t>«Об организации предоставления государственных и</w:t>
      </w:r>
      <w:proofErr w:type="gramEnd"/>
      <w:r w:rsidR="00C64A64" w:rsidRPr="005C14E9">
        <w:rPr>
          <w:rFonts w:ascii="Arial" w:hAnsi="Arial" w:cs="Arial"/>
          <w:sz w:val="26"/>
          <w:szCs w:val="26"/>
        </w:rPr>
        <w:t xml:space="preserve"> муниципальных услуг»</w:t>
      </w:r>
      <w:r w:rsidR="00C64A64" w:rsidRPr="009A6910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C64A64" w:rsidRPr="009A6910">
        <w:rPr>
          <w:rFonts w:ascii="Arial" w:hAnsi="Arial" w:cs="Arial"/>
          <w:sz w:val="26"/>
          <w:szCs w:val="26"/>
        </w:rPr>
        <w:t xml:space="preserve">В </w:t>
      </w:r>
      <w:r w:rsidR="00C64A64" w:rsidRPr="009A6910">
        <w:rPr>
          <w:rFonts w:ascii="Arial" w:hAnsi="Arial" w:cs="Arial"/>
          <w:sz w:val="26"/>
          <w:szCs w:val="26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C64A64">
        <w:rPr>
          <w:rFonts w:ascii="Arial" w:hAnsi="Arial" w:cs="Arial"/>
          <w:sz w:val="26"/>
          <w:szCs w:val="26"/>
        </w:rPr>
        <w:t xml:space="preserve">еделенном частью 1.3 статьи 16  Федерального закона от </w:t>
      </w:r>
      <w:r w:rsidR="00C64A64" w:rsidRPr="00051727">
        <w:rPr>
          <w:rFonts w:ascii="Arial" w:hAnsi="Arial" w:cs="Arial"/>
          <w:sz w:val="26"/>
          <w:szCs w:val="26"/>
        </w:rPr>
        <w:t>27.07.2010 №210-ФЗ</w:t>
      </w:r>
      <w:r w:rsidR="00C64A64">
        <w:rPr>
          <w:rFonts w:ascii="Arial" w:hAnsi="Arial" w:cs="Arial"/>
          <w:sz w:val="26"/>
          <w:szCs w:val="26"/>
        </w:rPr>
        <w:t xml:space="preserve"> </w:t>
      </w:r>
      <w:r w:rsidR="00C64A64" w:rsidRPr="005C14E9">
        <w:rPr>
          <w:rFonts w:ascii="Arial" w:hAnsi="Arial" w:cs="Arial"/>
          <w:sz w:val="26"/>
          <w:szCs w:val="26"/>
        </w:rPr>
        <w:t>«Об организации предоставления государственных и муниципальных услуг</w:t>
      </w:r>
      <w:proofErr w:type="gramEnd"/>
      <w:r w:rsidR="00C64A64" w:rsidRPr="005C14E9">
        <w:rPr>
          <w:rFonts w:ascii="Arial" w:hAnsi="Arial" w:cs="Arial"/>
          <w:sz w:val="26"/>
          <w:szCs w:val="26"/>
        </w:rPr>
        <w:t>»</w:t>
      </w:r>
      <w:r w:rsidR="00C64A64">
        <w:rPr>
          <w:rFonts w:ascii="Arial" w:hAnsi="Arial" w:cs="Arial"/>
          <w:sz w:val="26"/>
          <w:szCs w:val="26"/>
        </w:rPr>
        <w:t>."</w:t>
      </w:r>
    </w:p>
    <w:p w:rsidR="00C64A64" w:rsidRDefault="00C64A64" w:rsidP="00C64A64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Раздел </w:t>
      </w:r>
      <w:r>
        <w:rPr>
          <w:rFonts w:ascii="Arial" w:hAnsi="Arial" w:cs="Arial"/>
          <w:sz w:val="26"/>
          <w:szCs w:val="26"/>
          <w:lang w:val="en-US"/>
        </w:rPr>
        <w:t>V</w:t>
      </w:r>
      <w:r w:rsidR="003962BF">
        <w:rPr>
          <w:rFonts w:ascii="Arial" w:hAnsi="Arial" w:cs="Arial"/>
          <w:sz w:val="26"/>
          <w:szCs w:val="26"/>
        </w:rPr>
        <w:t xml:space="preserve"> дополнить пунктами 5.9.1. и 5.9.</w:t>
      </w:r>
      <w:r w:rsidRPr="0005172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051727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C64A64" w:rsidRDefault="003962BF" w:rsidP="00C64A6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"5.9</w:t>
      </w:r>
      <w:r w:rsidR="00C64A64" w:rsidRPr="00423B3C">
        <w:rPr>
          <w:rFonts w:ascii="Arial" w:hAnsi="Arial" w:cs="Arial"/>
          <w:sz w:val="26"/>
          <w:szCs w:val="26"/>
        </w:rPr>
        <w:t xml:space="preserve">.1. </w:t>
      </w:r>
      <w:proofErr w:type="gramStart"/>
      <w:r w:rsidR="00C64A64" w:rsidRPr="00423B3C">
        <w:rPr>
          <w:rFonts w:ascii="Arial" w:hAnsi="Arial" w:cs="Arial"/>
          <w:sz w:val="26"/>
          <w:szCs w:val="26"/>
        </w:rPr>
        <w:t xml:space="preserve">В случае признания жалобы подлежащей удовлетворению в ответе заявителю, указанном в </w:t>
      </w:r>
      <w:r w:rsidR="00C64A64">
        <w:rPr>
          <w:rFonts w:ascii="Arial" w:hAnsi="Arial" w:cs="Arial"/>
          <w:sz w:val="26"/>
          <w:szCs w:val="26"/>
        </w:rPr>
        <w:t>части 67 настоящего раздела</w:t>
      </w:r>
      <w:r w:rsidR="00C64A64" w:rsidRPr="00423B3C">
        <w:rPr>
          <w:rFonts w:ascii="Arial" w:hAnsi="Arial" w:cs="Arial"/>
          <w:sz w:val="26"/>
          <w:szCs w:val="26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</w:t>
      </w:r>
      <w:r w:rsidR="00C64A64">
        <w:rPr>
          <w:rFonts w:ascii="Arial" w:hAnsi="Arial" w:cs="Arial"/>
          <w:sz w:val="26"/>
          <w:szCs w:val="26"/>
        </w:rPr>
        <w:t>ренной частью 1.1 статьи 16</w:t>
      </w:r>
      <w:r w:rsidR="00C64A64" w:rsidRPr="00423B3C">
        <w:rPr>
          <w:rFonts w:ascii="Arial" w:hAnsi="Arial" w:cs="Arial"/>
          <w:sz w:val="26"/>
          <w:szCs w:val="26"/>
        </w:rPr>
        <w:t xml:space="preserve"> Федерального закона</w:t>
      </w:r>
      <w:r w:rsidR="00C64A64">
        <w:rPr>
          <w:rFonts w:ascii="Arial" w:hAnsi="Arial" w:cs="Arial"/>
          <w:sz w:val="26"/>
          <w:szCs w:val="26"/>
        </w:rPr>
        <w:t xml:space="preserve"> </w:t>
      </w:r>
      <w:r w:rsidR="00C64A64" w:rsidRPr="00423B3C">
        <w:rPr>
          <w:rFonts w:ascii="Arial" w:hAnsi="Arial" w:cs="Arial"/>
          <w:sz w:val="26"/>
          <w:szCs w:val="26"/>
        </w:rPr>
        <w:t xml:space="preserve">от 27.07.2010 №210-ФЗ </w:t>
      </w:r>
      <w:r w:rsidR="00C64A64" w:rsidRPr="00423B3C">
        <w:rPr>
          <w:rFonts w:ascii="Arial" w:eastAsia="Calibri" w:hAnsi="Arial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C64A64">
        <w:rPr>
          <w:rFonts w:ascii="Arial" w:hAnsi="Arial" w:cs="Arial"/>
          <w:sz w:val="26"/>
          <w:szCs w:val="26"/>
        </w:rPr>
        <w:t>"</w:t>
      </w:r>
      <w:r w:rsidR="00C64A64" w:rsidRPr="00423B3C">
        <w:rPr>
          <w:rFonts w:ascii="Arial" w:hAnsi="Arial" w:cs="Arial"/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="00C64A64" w:rsidRPr="00423B3C">
        <w:rPr>
          <w:rFonts w:ascii="Arial" w:hAnsi="Arial" w:cs="Arial"/>
          <w:sz w:val="26"/>
          <w:szCs w:val="26"/>
        </w:rPr>
        <w:t xml:space="preserve"> услуги, а также приносятся извинения за доставленные </w:t>
      </w:r>
      <w:proofErr w:type="gramStart"/>
      <w:r w:rsidR="00C64A64" w:rsidRPr="00423B3C">
        <w:rPr>
          <w:rFonts w:ascii="Arial" w:hAnsi="Arial" w:cs="Arial"/>
          <w:sz w:val="26"/>
          <w:szCs w:val="26"/>
        </w:rPr>
        <w:t>неудобства</w:t>
      </w:r>
      <w:proofErr w:type="gramEnd"/>
      <w:r w:rsidR="00C64A64" w:rsidRPr="00423B3C">
        <w:rPr>
          <w:rFonts w:ascii="Arial" w:hAnsi="Arial" w:cs="Arial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64A64" w:rsidRDefault="003962BF" w:rsidP="00C64A6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5.9</w:t>
      </w:r>
      <w:r w:rsidR="00C64A64">
        <w:rPr>
          <w:rFonts w:ascii="Arial" w:hAnsi="Arial" w:cs="Arial"/>
          <w:sz w:val="26"/>
          <w:szCs w:val="26"/>
        </w:rPr>
        <w:t xml:space="preserve">.2. В случае признания </w:t>
      </w:r>
      <w:proofErr w:type="gramStart"/>
      <w:r w:rsidR="00C64A64">
        <w:rPr>
          <w:rFonts w:ascii="Arial" w:hAnsi="Arial" w:cs="Arial"/>
          <w:sz w:val="26"/>
          <w:szCs w:val="26"/>
        </w:rPr>
        <w:t>жалобы</w:t>
      </w:r>
      <w:proofErr w:type="gramEnd"/>
      <w:r w:rsidR="00C64A64">
        <w:rPr>
          <w:rFonts w:ascii="Arial" w:hAnsi="Arial" w:cs="Arial"/>
          <w:sz w:val="26"/>
          <w:szCs w:val="26"/>
        </w:rPr>
        <w:t xml:space="preserve"> не подлежащей удовлетворению в ответе заявителю, указанном в части 67 настоящего раздела, даются аргументированные разъяснения о причинах принятого решения, а также информация о порядке обжалования принятого решения.";</w:t>
      </w:r>
    </w:p>
    <w:p w:rsidR="00C64A64" w:rsidRPr="00860F02" w:rsidRDefault="00C64A64" w:rsidP="00C64A64">
      <w:pPr>
        <w:pStyle w:val="a3"/>
        <w:numPr>
          <w:ilvl w:val="0"/>
          <w:numId w:val="4"/>
        </w:numPr>
        <w:ind w:left="0" w:firstLine="708"/>
        <w:jc w:val="both"/>
        <w:rPr>
          <w:rFonts w:ascii="Arial" w:eastAsia="Calibri" w:hAnsi="Arial" w:cs="Arial"/>
          <w:sz w:val="26"/>
          <w:szCs w:val="26"/>
        </w:rPr>
      </w:pPr>
      <w:r w:rsidRPr="00476F2D">
        <w:rPr>
          <w:rStyle w:val="a4"/>
          <w:rFonts w:ascii="Arial" w:hAnsi="Arial" w:cs="Arial"/>
          <w:sz w:val="26"/>
          <w:szCs w:val="26"/>
        </w:rPr>
        <w:fldChar w:fldCharType="end"/>
      </w:r>
      <w:r w:rsidRPr="00860F02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C64A64" w:rsidRPr="004D4DE3" w:rsidRDefault="00C64A64" w:rsidP="00C64A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D4DE3">
        <w:rPr>
          <w:rFonts w:ascii="Arial" w:hAnsi="Arial" w:cs="Arial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64A64" w:rsidRPr="004D4DE3" w:rsidRDefault="00C64A64" w:rsidP="00C64A64">
      <w:pPr>
        <w:numPr>
          <w:ilvl w:val="0"/>
          <w:numId w:val="4"/>
        </w:numPr>
        <w:tabs>
          <w:tab w:val="left" w:pos="1316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C64A64" w:rsidRPr="004D4DE3" w:rsidRDefault="00C64A64" w:rsidP="00C64A64">
      <w:pPr>
        <w:tabs>
          <w:tab w:val="left" w:pos="131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C64A64" w:rsidRDefault="00C64A64" w:rsidP="00C64A64">
      <w:pPr>
        <w:tabs>
          <w:tab w:val="left" w:pos="131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C64A64" w:rsidRPr="004D4DE3" w:rsidRDefault="00C64A64" w:rsidP="00C64A64">
      <w:pPr>
        <w:tabs>
          <w:tab w:val="left" w:pos="131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C64A64" w:rsidRPr="004D4DE3" w:rsidRDefault="00C64A64" w:rsidP="00C64A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Глава городского поселения</w:t>
      </w: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  <w:r w:rsidRPr="004D4DE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  <w:t xml:space="preserve">                А.А. Бочко</w:t>
      </w:r>
    </w:p>
    <w:p w:rsidR="00C64A64" w:rsidRDefault="00C64A64" w:rsidP="00C64A64"/>
    <w:p w:rsidR="00C64A64" w:rsidRDefault="00C64A64" w:rsidP="00C64A64"/>
    <w:p w:rsidR="00C64A64" w:rsidRDefault="00C64A64" w:rsidP="00C64A64"/>
    <w:p w:rsidR="00C64A64" w:rsidRDefault="00C64A64" w:rsidP="00C64A64"/>
    <w:p w:rsidR="00C64A64" w:rsidRDefault="00C64A64" w:rsidP="00C64A64"/>
    <w:p w:rsidR="00C64A64" w:rsidRDefault="00C64A64" w:rsidP="00C64A64">
      <w:bookmarkStart w:id="0" w:name="_GoBack"/>
      <w:bookmarkEnd w:id="0"/>
    </w:p>
    <w:sectPr w:rsidR="00C6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556F18"/>
    <w:multiLevelType w:val="multilevel"/>
    <w:tmpl w:val="9BF6AA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E631F9B"/>
    <w:multiLevelType w:val="hybridMultilevel"/>
    <w:tmpl w:val="5F0814CC"/>
    <w:lvl w:ilvl="0" w:tplc="DF36B4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083989"/>
    <w:multiLevelType w:val="multilevel"/>
    <w:tmpl w:val="2F1EEE2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D3"/>
    <w:rsid w:val="000B7245"/>
    <w:rsid w:val="001E2ED3"/>
    <w:rsid w:val="002C0452"/>
    <w:rsid w:val="003962BF"/>
    <w:rsid w:val="004675AF"/>
    <w:rsid w:val="004A0CE0"/>
    <w:rsid w:val="005A0EE2"/>
    <w:rsid w:val="005C14E9"/>
    <w:rsid w:val="00C34CE1"/>
    <w:rsid w:val="00C64A64"/>
    <w:rsid w:val="00D8368C"/>
    <w:rsid w:val="00F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4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B72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7245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64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E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4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B72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7245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64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</dc:creator>
  <cp:keywords/>
  <dc:description/>
  <cp:lastModifiedBy>Лякина Елена Васильевна</cp:lastModifiedBy>
  <cp:revision>3</cp:revision>
  <cp:lastPrinted>2019-03-01T11:35:00Z</cp:lastPrinted>
  <dcterms:created xsi:type="dcterms:W3CDTF">2019-02-07T11:53:00Z</dcterms:created>
  <dcterms:modified xsi:type="dcterms:W3CDTF">2019-03-06T06:27:00Z</dcterms:modified>
</cp:coreProperties>
</file>