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C5B0D" w14:textId="77777777" w:rsidR="00B23AF4" w:rsidRPr="00B23AF4" w:rsidRDefault="00B23AF4" w:rsidP="00B23AF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B23AF4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6E82049" wp14:editId="022B59E1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DC10A" w14:textId="77777777" w:rsidR="00B23AF4" w:rsidRPr="00B23AF4" w:rsidRDefault="00B23AF4" w:rsidP="00B23AF4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B23AF4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066362C5" w14:textId="77777777" w:rsidR="00B23AF4" w:rsidRPr="00B23AF4" w:rsidRDefault="00B23AF4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2DD0D3A5" w14:textId="77777777" w:rsidR="00B23AF4" w:rsidRPr="00B23AF4" w:rsidRDefault="009C5061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Муниципальная</w:t>
      </w:r>
      <w:r w:rsidR="00B23AF4" w:rsidRPr="00B23AF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 комиссия  </w:t>
      </w:r>
    </w:p>
    <w:p w14:paraId="3F541DA2" w14:textId="77777777" w:rsidR="00B23AF4" w:rsidRPr="00B23AF4" w:rsidRDefault="00B23AF4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B23AF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1901AEA3" w14:textId="77777777" w:rsidR="00B23AF4" w:rsidRPr="00B23AF4" w:rsidRDefault="00B23AF4" w:rsidP="00B23AF4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7095746F" w14:textId="66B51FF0" w:rsidR="00B23AF4" w:rsidRPr="00B23AF4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B23AF4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C6484E">
        <w:rPr>
          <w:rFonts w:ascii="Times New Roman" w:eastAsia="Calibri" w:hAnsi="Times New Roman" w:cs="Times New Roman"/>
          <w:b/>
          <w:sz w:val="32"/>
          <w:szCs w:val="32"/>
          <w:lang w:bidi="en-US"/>
        </w:rPr>
        <w:t>8</w:t>
      </w:r>
      <w:r w:rsidR="00944860">
        <w:rPr>
          <w:rFonts w:ascii="Times New Roman" w:eastAsia="Calibri" w:hAnsi="Times New Roman" w:cs="Times New Roman"/>
          <w:b/>
          <w:sz w:val="32"/>
          <w:szCs w:val="32"/>
          <w:lang w:bidi="en-US"/>
        </w:rPr>
        <w:t>1</w:t>
      </w:r>
    </w:p>
    <w:p w14:paraId="30A0C2A2" w14:textId="77777777" w:rsidR="00B23AF4" w:rsidRPr="00B23AF4" w:rsidRDefault="00B23AF4" w:rsidP="00B23A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22578184" w14:textId="379ED891" w:rsidR="00B23AF4" w:rsidRPr="004F3339" w:rsidRDefault="00BE34C2" w:rsidP="00B2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339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C6484E" w:rsidRPr="004F3339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263ABA" w:rsidRPr="004F33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6484E" w:rsidRPr="004F3339">
        <w:rPr>
          <w:rFonts w:ascii="Times New Roman" w:eastAsia="Calibri" w:hAnsi="Times New Roman" w:cs="Times New Roman"/>
          <w:sz w:val="24"/>
          <w:szCs w:val="24"/>
          <w:lang w:bidi="en-US"/>
        </w:rPr>
        <w:t>ноября</w:t>
      </w:r>
      <w:r w:rsidR="00B23AF4" w:rsidRPr="004F333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C638C" w:rsidRPr="004F33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484E" w:rsidRPr="004F33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B23AF4" w:rsidRPr="004F3339">
        <w:rPr>
          <w:rFonts w:ascii="Times New Roman" w:eastAsia="Times New Roman" w:hAnsi="Times New Roman" w:cs="Times New Roman"/>
          <w:sz w:val="24"/>
          <w:szCs w:val="24"/>
        </w:rPr>
        <w:t xml:space="preserve"> года, 10</w:t>
      </w:r>
      <w:r w:rsidR="00AE5D98" w:rsidRPr="004F3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AF4" w:rsidRPr="004F3339">
        <w:rPr>
          <w:rFonts w:ascii="Times New Roman" w:eastAsia="Times New Roman" w:hAnsi="Times New Roman" w:cs="Times New Roman"/>
          <w:sz w:val="24"/>
          <w:szCs w:val="24"/>
        </w:rPr>
        <w:t xml:space="preserve">– 00 ч. </w:t>
      </w:r>
    </w:p>
    <w:p w14:paraId="1210756E" w14:textId="77777777" w:rsidR="00BE34C2" w:rsidRPr="004F3339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339">
        <w:rPr>
          <w:rFonts w:ascii="Times New Roman" w:eastAsia="Times New Roman" w:hAnsi="Times New Roman" w:cs="Times New Roman"/>
          <w:sz w:val="24"/>
          <w:szCs w:val="24"/>
        </w:rPr>
        <w:t>г.п. Пойковский, 4мкрн., д. 5, зал заседаний (кабинет № 303)</w:t>
      </w:r>
    </w:p>
    <w:p w14:paraId="1C75B396" w14:textId="31BB36EB" w:rsidR="00BE34C2" w:rsidRPr="004F3339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339">
        <w:rPr>
          <w:rFonts w:ascii="Times New Roman" w:eastAsia="Times New Roman" w:hAnsi="Times New Roman" w:cs="Times New Roman"/>
          <w:sz w:val="24"/>
          <w:szCs w:val="24"/>
        </w:rPr>
        <w:t xml:space="preserve"> (сведения об участниках заседания указаны в протоколе №</w:t>
      </w:r>
      <w:r w:rsidR="009D636B" w:rsidRPr="004F33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C6484E" w:rsidRPr="004F3339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6A7744ED" w14:textId="77777777" w:rsidR="00BE34C2" w:rsidRPr="004F3339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339"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комиссии)</w:t>
      </w:r>
    </w:p>
    <w:p w14:paraId="7C9C2437" w14:textId="77777777" w:rsidR="00B23AF4" w:rsidRPr="004F3339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6D1D793" w14:textId="77777777" w:rsidR="00944860" w:rsidRPr="004F3339" w:rsidRDefault="00944860" w:rsidP="009D6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работы </w:t>
      </w:r>
      <w:bookmarkStart w:id="1" w:name="_Hlk152595396"/>
      <w:r w:rsidRPr="004F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профилактике потребления </w:t>
      </w:r>
    </w:p>
    <w:p w14:paraId="46DAC348" w14:textId="77777777" w:rsidR="00944860" w:rsidRPr="004F3339" w:rsidRDefault="00944860" w:rsidP="009D6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несовершеннолетними электронных сигарет, </w:t>
      </w:r>
      <w:proofErr w:type="spellStart"/>
      <w:r w:rsidRPr="004F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вейпов</w:t>
      </w:r>
      <w:proofErr w:type="spellEnd"/>
      <w:r w:rsidRPr="004F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14:paraId="60CF4681" w14:textId="142661D1" w:rsidR="009D636B" w:rsidRPr="004F3339" w:rsidRDefault="00944860" w:rsidP="009D6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кальянов и другой </w:t>
      </w:r>
      <w:proofErr w:type="spellStart"/>
      <w:r w:rsidRPr="004F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никотиносодержащей</w:t>
      </w:r>
      <w:proofErr w:type="spellEnd"/>
      <w:r w:rsidRPr="004F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продукции</w:t>
      </w:r>
      <w:bookmarkEnd w:id="1"/>
    </w:p>
    <w:p w14:paraId="36920695" w14:textId="77777777" w:rsidR="00C6484E" w:rsidRPr="004F3339" w:rsidRDefault="00C6484E" w:rsidP="009D63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0AD09D75" w14:textId="0559BA7E" w:rsidR="00B23AF4" w:rsidRPr="004F3339" w:rsidRDefault="00B23AF4" w:rsidP="00B23A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F3339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Заслушав и обсудив информацию по вопросу, предусмотренному планом работы </w:t>
      </w:r>
      <w:r w:rsidR="009C5061" w:rsidRPr="004F3339">
        <w:rPr>
          <w:rFonts w:ascii="Times New Roman" w:eastAsia="Calibri" w:hAnsi="Times New Roman" w:cs="Times New Roman"/>
          <w:sz w:val="24"/>
          <w:szCs w:val="24"/>
          <w:lang w:bidi="en-US"/>
        </w:rPr>
        <w:t>муниципальной</w:t>
      </w:r>
      <w:r w:rsidRPr="004F33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комиссии по делам несовершеннолетних и защите их прав Нефтеюганского района на 20</w:t>
      </w:r>
      <w:r w:rsidR="008A1B5D" w:rsidRPr="004F3339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C6484E" w:rsidRPr="004F3339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4F33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год, </w:t>
      </w:r>
      <w:r w:rsidR="009C5061" w:rsidRPr="004F3339">
        <w:rPr>
          <w:rFonts w:ascii="Times New Roman" w:eastAsia="Calibri" w:hAnsi="Times New Roman" w:cs="Times New Roman"/>
          <w:sz w:val="24"/>
          <w:szCs w:val="24"/>
          <w:lang w:bidi="en-US"/>
        </w:rPr>
        <w:t>муниципальная</w:t>
      </w:r>
      <w:r w:rsidRPr="004F33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комиссия установила:</w:t>
      </w:r>
    </w:p>
    <w:p w14:paraId="003535C6" w14:textId="77777777" w:rsidR="00B23AF4" w:rsidRPr="004F3339" w:rsidRDefault="00B23AF4" w:rsidP="00B23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1AFF2F0" w14:textId="77777777" w:rsidR="002D0886" w:rsidRPr="004F3339" w:rsidRDefault="0098288D" w:rsidP="00C101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33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По данным Отдела Министерства внутренних дел России по Нефтеюганскому району (далее – ОМВД) за истекший период 2023 года в</w:t>
      </w:r>
      <w:r w:rsidRPr="004F3339">
        <w:rPr>
          <w:rFonts w:ascii="Times New Roman" w:eastAsia="Calibri" w:hAnsi="Times New Roman" w:cs="Times New Roman"/>
          <w:sz w:val="24"/>
          <w:szCs w:val="24"/>
        </w:rPr>
        <w:t>ыявлено</w:t>
      </w:r>
      <w:r w:rsidR="002D0886" w:rsidRPr="004F333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87B6841" w14:textId="0290AFC6" w:rsidR="0098288D" w:rsidRPr="004F3339" w:rsidRDefault="002D0886" w:rsidP="00C101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339">
        <w:rPr>
          <w:rFonts w:ascii="Times New Roman" w:eastAsia="Calibri" w:hAnsi="Times New Roman" w:cs="Times New Roman"/>
          <w:sz w:val="24"/>
          <w:szCs w:val="24"/>
        </w:rPr>
        <w:t>-</w:t>
      </w:r>
      <w:r w:rsidR="0098288D" w:rsidRPr="004F3339">
        <w:rPr>
          <w:rFonts w:ascii="Times New Roman" w:eastAsia="Calibri" w:hAnsi="Times New Roman" w:cs="Times New Roman"/>
          <w:sz w:val="24"/>
          <w:szCs w:val="24"/>
        </w:rPr>
        <w:t xml:space="preserve"> 1 правонарушение, предусмотренное ч. 1 ст. 6.24 КоАП РФ, совершенное учащимся школы № 4 пгт. Пойковский (АППГ-1, совершено учащейся школы №4 </w:t>
      </w:r>
      <w:r w:rsidRPr="004F3339">
        <w:rPr>
          <w:rFonts w:ascii="Times New Roman" w:eastAsia="Calibri" w:hAnsi="Times New Roman" w:cs="Times New Roman"/>
          <w:sz w:val="24"/>
          <w:szCs w:val="24"/>
        </w:rPr>
        <w:t xml:space="preserve">пгт. Пойковский, </w:t>
      </w:r>
      <w:r w:rsidR="0098288D" w:rsidRPr="004F3339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4F3339">
        <w:rPr>
          <w:rFonts w:ascii="Times New Roman" w:eastAsia="Calibri" w:hAnsi="Times New Roman" w:cs="Times New Roman"/>
          <w:sz w:val="24"/>
          <w:szCs w:val="24"/>
        </w:rPr>
        <w:t>достижения возраста привлечения к административной ответственности</w:t>
      </w:r>
      <w:r w:rsidR="0098288D" w:rsidRPr="004F3339">
        <w:rPr>
          <w:rFonts w:ascii="Times New Roman" w:eastAsia="Calibri" w:hAnsi="Times New Roman" w:cs="Times New Roman"/>
          <w:sz w:val="24"/>
          <w:szCs w:val="24"/>
        </w:rPr>
        <w:t>)</w:t>
      </w:r>
      <w:r w:rsidRPr="004F333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B3EC57" w14:textId="1C3C6475" w:rsidR="002D0886" w:rsidRPr="004F3339" w:rsidRDefault="002D0886" w:rsidP="00C101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339">
        <w:rPr>
          <w:rFonts w:ascii="Times New Roman" w:eastAsia="Calibri" w:hAnsi="Times New Roman" w:cs="Times New Roman"/>
          <w:sz w:val="24"/>
          <w:szCs w:val="24"/>
        </w:rPr>
        <w:t>- 1 правонарушение, предусмотренное ч. 2 ст. 6.23 КоАП РФ (АППГ-0).</w:t>
      </w:r>
    </w:p>
    <w:p w14:paraId="5075216A" w14:textId="553AE069" w:rsidR="008F72EF" w:rsidRPr="004F3339" w:rsidRDefault="008F72EF" w:rsidP="00C1016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161615"/>
          <w:sz w:val="24"/>
          <w:szCs w:val="24"/>
          <w:lang w:eastAsia="ru-RU" w:bidi="ru-RU"/>
        </w:rPr>
      </w:pPr>
      <w:r w:rsidRPr="004F3339">
        <w:rPr>
          <w:rFonts w:ascii="Times New Roman" w:eastAsia="Times New Roman" w:hAnsi="Times New Roman" w:cs="Times New Roman"/>
          <w:color w:val="161615"/>
          <w:sz w:val="24"/>
          <w:szCs w:val="24"/>
          <w:lang w:eastAsia="ru-RU" w:bidi="ru-RU"/>
        </w:rPr>
        <w:t xml:space="preserve">В целях повышения уровня информированности несовершеннолетних о вреде потребления электронных сигарет, </w:t>
      </w:r>
      <w:proofErr w:type="spellStart"/>
      <w:r w:rsidRPr="004F3339">
        <w:rPr>
          <w:rFonts w:ascii="Times New Roman" w:eastAsia="Times New Roman" w:hAnsi="Times New Roman" w:cs="Times New Roman"/>
          <w:color w:val="161615"/>
          <w:sz w:val="24"/>
          <w:szCs w:val="24"/>
          <w:lang w:eastAsia="ru-RU" w:bidi="ru-RU"/>
        </w:rPr>
        <w:t>вейпов</w:t>
      </w:r>
      <w:proofErr w:type="spellEnd"/>
      <w:r w:rsidRPr="004F3339">
        <w:rPr>
          <w:rFonts w:ascii="Times New Roman" w:eastAsia="Times New Roman" w:hAnsi="Times New Roman" w:cs="Times New Roman"/>
          <w:color w:val="161615"/>
          <w:sz w:val="24"/>
          <w:szCs w:val="24"/>
          <w:lang w:eastAsia="ru-RU" w:bidi="ru-RU"/>
        </w:rPr>
        <w:t xml:space="preserve"> и </w:t>
      </w:r>
      <w:proofErr w:type="spellStart"/>
      <w:r w:rsidRPr="004F3339">
        <w:rPr>
          <w:rFonts w:ascii="Times New Roman" w:eastAsia="Times New Roman" w:hAnsi="Times New Roman" w:cs="Times New Roman"/>
          <w:color w:val="161615"/>
          <w:sz w:val="24"/>
          <w:szCs w:val="24"/>
          <w:lang w:eastAsia="ru-RU" w:bidi="ru-RU"/>
        </w:rPr>
        <w:t>никотиносодержащей</w:t>
      </w:r>
      <w:proofErr w:type="spellEnd"/>
      <w:r w:rsidRPr="004F3339">
        <w:rPr>
          <w:rFonts w:ascii="Times New Roman" w:eastAsia="Times New Roman" w:hAnsi="Times New Roman" w:cs="Times New Roman"/>
          <w:color w:val="161615"/>
          <w:sz w:val="24"/>
          <w:szCs w:val="24"/>
          <w:lang w:eastAsia="ru-RU" w:bidi="ru-RU"/>
        </w:rPr>
        <w:t xml:space="preserve"> продукции, об административной ответственности за их потребление и распространение</w:t>
      </w:r>
      <w:r w:rsidR="00C10166" w:rsidRPr="004F3339">
        <w:rPr>
          <w:rFonts w:ascii="Times New Roman" w:eastAsia="Times New Roman" w:hAnsi="Times New Roman" w:cs="Times New Roman"/>
          <w:color w:val="161615"/>
          <w:sz w:val="24"/>
          <w:szCs w:val="24"/>
          <w:lang w:eastAsia="ru-RU" w:bidi="ru-RU"/>
        </w:rPr>
        <w:t>,</w:t>
      </w:r>
      <w:r w:rsidRPr="004F3339">
        <w:rPr>
          <w:rFonts w:ascii="Times New Roman" w:eastAsia="Times New Roman" w:hAnsi="Times New Roman" w:cs="Times New Roman"/>
          <w:color w:val="161615"/>
          <w:sz w:val="24"/>
          <w:szCs w:val="24"/>
          <w:lang w:eastAsia="ru-RU" w:bidi="ru-RU"/>
        </w:rPr>
        <w:t xml:space="preserve"> инспекторами по делам несовершеннолетних </w:t>
      </w:r>
      <w:r w:rsidR="00A0093E" w:rsidRPr="004F3339">
        <w:rPr>
          <w:rFonts w:ascii="Times New Roman" w:eastAsia="Times New Roman" w:hAnsi="Times New Roman" w:cs="Times New Roman"/>
          <w:color w:val="161615"/>
          <w:sz w:val="24"/>
          <w:szCs w:val="24"/>
          <w:lang w:eastAsia="ru-RU" w:bidi="ru-RU"/>
        </w:rPr>
        <w:t>в</w:t>
      </w:r>
      <w:r w:rsidRPr="004F3339">
        <w:rPr>
          <w:rFonts w:ascii="Times New Roman" w:eastAsia="Times New Roman" w:hAnsi="Times New Roman" w:cs="Times New Roman"/>
          <w:color w:val="161615"/>
          <w:sz w:val="24"/>
          <w:szCs w:val="24"/>
          <w:lang w:eastAsia="ru-RU" w:bidi="ru-RU"/>
        </w:rPr>
        <w:t xml:space="preserve"> текущем году проведено 69 лекций и бесед с учащимися общеобразовательных учреждений</w:t>
      </w:r>
      <w:r w:rsidR="00A0093E" w:rsidRPr="004F3339">
        <w:rPr>
          <w:rFonts w:ascii="Times New Roman" w:eastAsia="Times New Roman" w:hAnsi="Times New Roman" w:cs="Times New Roman"/>
          <w:color w:val="161615"/>
          <w:sz w:val="24"/>
          <w:szCs w:val="24"/>
          <w:lang w:eastAsia="ru-RU" w:bidi="ru-RU"/>
        </w:rPr>
        <w:t xml:space="preserve"> г.п. Пойковский</w:t>
      </w:r>
      <w:r w:rsidRPr="004F3339">
        <w:rPr>
          <w:rFonts w:ascii="Times New Roman" w:eastAsia="Times New Roman" w:hAnsi="Times New Roman" w:cs="Times New Roman"/>
          <w:color w:val="161615"/>
          <w:sz w:val="24"/>
          <w:szCs w:val="24"/>
          <w:lang w:eastAsia="ru-RU" w:bidi="ru-RU"/>
        </w:rPr>
        <w:t>, с общим охватом 2789 учащихся.</w:t>
      </w:r>
    </w:p>
    <w:p w14:paraId="2795A2CF" w14:textId="77777777" w:rsidR="00A0093E" w:rsidRPr="004F3339" w:rsidRDefault="00A0093E" w:rsidP="00C1016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161615"/>
          <w:sz w:val="24"/>
          <w:szCs w:val="24"/>
          <w:lang w:eastAsia="ru-RU" w:bidi="ru-RU"/>
        </w:rPr>
      </w:pPr>
      <w:r w:rsidRPr="004F3339">
        <w:rPr>
          <w:rFonts w:ascii="Times New Roman" w:eastAsia="Times New Roman" w:hAnsi="Times New Roman" w:cs="Times New Roman"/>
          <w:color w:val="161615"/>
          <w:sz w:val="24"/>
          <w:szCs w:val="24"/>
          <w:lang w:eastAsia="ru-RU" w:bidi="ru-RU"/>
        </w:rPr>
        <w:t>В течении года на территории Нефтеюганского района проводились оперативно-профилактические мероприятия «Дети России», «Здоровье», «Твой выбор», в рамках которых с учащимися образовательных учреждений проводились мероприятия, направленные на формирование здорового образа жизни и позитивных установок в поведении подростков.</w:t>
      </w:r>
    </w:p>
    <w:p w14:paraId="74A00361" w14:textId="50142665" w:rsidR="00A0093E" w:rsidRPr="004F3339" w:rsidRDefault="00A0093E" w:rsidP="00C10166">
      <w:pPr>
        <w:widowControl w:val="0"/>
        <w:spacing w:after="0" w:line="240" w:lineRule="auto"/>
        <w:ind w:firstLine="7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F333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С целью недопущения реализации электронных сигарет, </w:t>
      </w:r>
      <w:proofErr w:type="spellStart"/>
      <w:r w:rsidRPr="004F333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</w:t>
      </w:r>
      <w:r w:rsidR="004F333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F333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йпов</w:t>
      </w:r>
      <w:proofErr w:type="spellEnd"/>
      <w:r w:rsidRPr="004F333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, кальянов и другой </w:t>
      </w:r>
      <w:proofErr w:type="spellStart"/>
      <w:r w:rsidR="004F3339" w:rsidRPr="004F333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никотиносодержащей</w:t>
      </w:r>
      <w:proofErr w:type="spellEnd"/>
      <w:r w:rsidRPr="004F333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продукции, запрещенных законодательством РФ к продаже несовершеннолетним сотрудниками полиции осуществляются профилактические рейды по торговым точкам, в ходе которых индивидуальным предпринимателям и продавцами разъясняется ответственность, предусмотренная ч. 3 ст. 14.53 КоАП РФ, вручаются памятки. В текущем году фактов продажи не выявлено (АППГ-0).</w:t>
      </w:r>
    </w:p>
    <w:p w14:paraId="2A6CC15E" w14:textId="344F10DB" w:rsidR="00211764" w:rsidRPr="004F3339" w:rsidRDefault="00211764" w:rsidP="00C101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339">
        <w:rPr>
          <w:rFonts w:ascii="Times New Roman" w:eastAsia="Calibri" w:hAnsi="Times New Roman" w:cs="Times New Roman"/>
          <w:sz w:val="24"/>
          <w:szCs w:val="24"/>
        </w:rPr>
        <w:t xml:space="preserve">Бюджетным учреждением Ханты- Мансийского автономного округа- Югры «Нефтеюганская районная больница» в рамках профилактики употребления несовершеннолетними </w:t>
      </w:r>
      <w:proofErr w:type="spellStart"/>
      <w:r w:rsidRPr="004F3339">
        <w:rPr>
          <w:rFonts w:ascii="Times New Roman" w:eastAsia="Calibri" w:hAnsi="Times New Roman" w:cs="Times New Roman"/>
          <w:sz w:val="24"/>
          <w:szCs w:val="24"/>
        </w:rPr>
        <w:t>некурительных</w:t>
      </w:r>
      <w:proofErr w:type="spellEnd"/>
      <w:r w:rsidRPr="004F3339">
        <w:rPr>
          <w:rFonts w:ascii="Times New Roman" w:eastAsia="Calibri" w:hAnsi="Times New Roman" w:cs="Times New Roman"/>
          <w:sz w:val="24"/>
          <w:szCs w:val="24"/>
        </w:rPr>
        <w:t xml:space="preserve"> табачных и </w:t>
      </w:r>
      <w:proofErr w:type="spellStart"/>
      <w:r w:rsidRPr="004F3339">
        <w:rPr>
          <w:rFonts w:ascii="Times New Roman" w:eastAsia="Calibri" w:hAnsi="Times New Roman" w:cs="Times New Roman"/>
          <w:sz w:val="24"/>
          <w:szCs w:val="24"/>
        </w:rPr>
        <w:t>бестабачных</w:t>
      </w:r>
      <w:proofErr w:type="spellEnd"/>
      <w:r w:rsidRPr="004F33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F3339" w:rsidRPr="004F3339">
        <w:rPr>
          <w:rFonts w:ascii="Times New Roman" w:eastAsia="Calibri" w:hAnsi="Times New Roman" w:cs="Times New Roman"/>
          <w:sz w:val="24"/>
          <w:szCs w:val="24"/>
        </w:rPr>
        <w:t>никотиносодержащих</w:t>
      </w:r>
      <w:proofErr w:type="spellEnd"/>
      <w:r w:rsidRPr="004F3339">
        <w:rPr>
          <w:rFonts w:ascii="Times New Roman" w:eastAsia="Calibri" w:hAnsi="Times New Roman" w:cs="Times New Roman"/>
          <w:sz w:val="24"/>
          <w:szCs w:val="24"/>
        </w:rPr>
        <w:t xml:space="preserve"> изделий фельдшерами и медсестрами медицинских кабинетов образовательных учреждений гп. Пойковский проведены лекции с обучающимися: в школе № 1 пгт. Пойковский1 лекция для обучающихся 8 классов (80 слушателей), в Пойковской школе №2 – 3 лекции для обучающихся 6-10 классов (150 слушателей), в школе № 4 пгт. Пойковский 1 лекция в 8-ых классах (80 слушателей).</w:t>
      </w:r>
    </w:p>
    <w:p w14:paraId="21D31AD5" w14:textId="5BE13586" w:rsidR="00211764" w:rsidRPr="004F3339" w:rsidRDefault="00DA597F" w:rsidP="00C1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муниципальном общеобразовательном бюджетном учреждении «Средняя общеобразовательная школа № 1» пгт. Пойковский 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данном направлении осуществляется </w:t>
      </w:r>
      <w:r w:rsidR="001F41E5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программе</w:t>
      </w:r>
      <w:r w:rsidR="00215EEB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</w:t>
      </w:r>
      <w:r w:rsidR="00215EEB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безнадзорности, правонарушений несовершеннолетних и социально опасных заболеваний «Новое поколение»</w:t>
      </w:r>
      <w:r w:rsidR="00215EEB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EEB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учебном году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</w:t>
      </w:r>
      <w:r w:rsidR="00215EEB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1F41E5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2C936DA" w14:textId="5621572A" w:rsidR="00211764" w:rsidRPr="004F3339" w:rsidRDefault="00215EEB" w:rsidP="00C101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инспектором 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несовершеннолетних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«Ответственность за незаконное потребление и распространение наркотиков и наркотических средств»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«Курение </w:t>
      </w:r>
      <w:proofErr w:type="spellStart"/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электронных сигарет в общественных местах» 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(о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 5-11 класс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ы/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528 уч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ащихся);</w:t>
      </w:r>
    </w:p>
    <w:p w14:paraId="6ECBB22D" w14:textId="2BDD2763" w:rsidR="00215EEB" w:rsidRPr="004F3339" w:rsidRDefault="00215EEB" w:rsidP="00C10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 социальных роликов, волонтёрская акция «Люблю жизнь» (7- 11 классы/ 415 учащихся);</w:t>
      </w:r>
    </w:p>
    <w:p w14:paraId="3AB93353" w14:textId="0067609F" w:rsidR="00211764" w:rsidRPr="004F3339" w:rsidRDefault="00215EEB" w:rsidP="00C10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детских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чатах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мессенджерах 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 информационные памятки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незаконном потреблении наркотиков, и последствия, такого потребления их здоровью»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«Вред курения </w:t>
      </w:r>
      <w:proofErr w:type="spellStart"/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кальянов и электронных сигарет на здоровье в целом»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 детей с 5-11 класс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642, охват родителей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779 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человек);</w:t>
      </w:r>
    </w:p>
    <w:p w14:paraId="137FBD88" w14:textId="2D9ACC9B" w:rsidR="00211764" w:rsidRPr="004F3339" w:rsidRDefault="00215EEB" w:rsidP="00C10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аспространен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листов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среди обучающихся 5-11 классов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«Быть здоровым-здорово»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230 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человек)</w:t>
      </w:r>
      <w:r w:rsidR="00211764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593C71" w14:textId="19B0DDD8" w:rsidR="00F80694" w:rsidRPr="004F3339" w:rsidRDefault="00987202" w:rsidP="00C10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339">
        <w:rPr>
          <w:rFonts w:ascii="Times New Roman" w:eastAsia="Times New Roman" w:hAnsi="Times New Roman" w:cs="Times New Roman"/>
          <w:bCs/>
          <w:sz w:val="24"/>
          <w:szCs w:val="24"/>
        </w:rPr>
        <w:t>В Нефтеюганском районном м</w:t>
      </w:r>
      <w:r w:rsidRPr="004F33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униципальном общеобразовательном бюджетном учреждении 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«Пойковская средняя общеобразовательная школа №2»</w:t>
      </w:r>
      <w:r w:rsidRPr="004F33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7478A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профилактике потребления несовершеннолетними электронных сигарет, </w:t>
      </w:r>
      <w:proofErr w:type="spellStart"/>
      <w:r w:rsidR="0087478A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="0087478A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кальянов и другой </w:t>
      </w:r>
      <w:proofErr w:type="spellStart"/>
      <w:r w:rsidR="0087478A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никотиносодержащей</w:t>
      </w:r>
      <w:proofErr w:type="spellEnd"/>
      <w:r w:rsidR="0087478A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</w:t>
      </w:r>
      <w:r w:rsidR="0071662C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согласно плану профилактической работы школы и межведомственного плана профилактических мероприятий, в рамках которых проведены:</w:t>
      </w:r>
    </w:p>
    <w:p w14:paraId="35650233" w14:textId="63410FE8" w:rsidR="00444730" w:rsidRPr="004F3339" w:rsidRDefault="00444730" w:rsidP="00C101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3339">
        <w:rPr>
          <w:rFonts w:ascii="Times New Roman" w:hAnsi="Times New Roman" w:cs="Times New Roman"/>
          <w:sz w:val="24"/>
          <w:szCs w:val="24"/>
        </w:rPr>
        <w:t>- профилактические мероприятия</w:t>
      </w:r>
      <w:r w:rsidR="004F3339" w:rsidRPr="004F3339">
        <w:t xml:space="preserve"> </w:t>
      </w:r>
      <w:r w:rsidR="004F3339">
        <w:rPr>
          <w:rFonts w:ascii="Times New Roman" w:hAnsi="Times New Roman" w:cs="Times New Roman"/>
          <w:sz w:val="24"/>
          <w:szCs w:val="24"/>
        </w:rPr>
        <w:t>для</w:t>
      </w:r>
      <w:r w:rsidR="004F3339" w:rsidRPr="004F333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4F3339">
        <w:rPr>
          <w:rFonts w:ascii="Times New Roman" w:hAnsi="Times New Roman" w:cs="Times New Roman"/>
          <w:sz w:val="24"/>
          <w:szCs w:val="24"/>
        </w:rPr>
        <w:t>: к</w:t>
      </w:r>
      <w:r w:rsidRPr="004F333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лассный час «Дым без огня. Негативное влияние электронных сигарет» (4-6 классы/ 301 обучающийся); </w:t>
      </w:r>
      <w:r w:rsidRPr="004F333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информационные часы «Электронные сигареты. В чем их опасность» (4 классы/ 133 обучающихся), «Как в современном обществе не стать зависимым от «</w:t>
      </w:r>
      <w:proofErr w:type="spellStart"/>
      <w:r w:rsidRPr="004F333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Электронок</w:t>
      </w:r>
      <w:proofErr w:type="spellEnd"/>
      <w:r w:rsidRPr="004F333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» (7-9 классы/ 141), «Не парься! Невыдуманные истории о вреде </w:t>
      </w:r>
      <w:proofErr w:type="spellStart"/>
      <w:r w:rsidRPr="004F333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вейпов</w:t>
      </w:r>
      <w:proofErr w:type="spellEnd"/>
      <w:r w:rsidRPr="004F333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» (10-11 классы/ 104), «</w:t>
      </w:r>
      <w:proofErr w:type="spellStart"/>
      <w:r w:rsidRPr="004F333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Вейпинг</w:t>
      </w:r>
      <w:proofErr w:type="spellEnd"/>
      <w:r w:rsidRPr="004F333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как один из видов негативного влияния маркетинга» (9-11 классы/ 174); круглый стол «Что я знаю о негативном воздействии электронных сигарет на организм человека» (5-6 классы/ 186); интерактивная беседа на тему «Электронные сигареты. Так ли они безопасны как о них говорят?» (5-7 классы/ 281); тренинговое занятие на тему «Как же побороть зависимость от электронных сигарет» (7-9 классы/ 146);</w:t>
      </w:r>
    </w:p>
    <w:p w14:paraId="12570E17" w14:textId="35CE2EC5" w:rsidR="00444730" w:rsidRPr="004F3339" w:rsidRDefault="00444730" w:rsidP="00C10166">
      <w:pPr>
        <w:pStyle w:val="1"/>
        <w:shd w:val="clear" w:color="auto" w:fill="auto"/>
        <w:tabs>
          <w:tab w:val="left" w:pos="461"/>
        </w:tabs>
        <w:spacing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4F3339">
        <w:rPr>
          <w:color w:val="000000"/>
          <w:sz w:val="24"/>
          <w:szCs w:val="24"/>
          <w:lang w:eastAsia="ru-RU" w:bidi="ru-RU"/>
        </w:rPr>
        <w:tab/>
        <w:t xml:space="preserve">- родительские собрания на темы «Об употреблении несовершеннолетними электронных сигарет и </w:t>
      </w:r>
      <w:proofErr w:type="spellStart"/>
      <w:r w:rsidRPr="004F3339">
        <w:rPr>
          <w:color w:val="000000"/>
          <w:sz w:val="24"/>
          <w:szCs w:val="24"/>
          <w:lang w:eastAsia="ru-RU" w:bidi="ru-RU"/>
        </w:rPr>
        <w:t>вейпов</w:t>
      </w:r>
      <w:proofErr w:type="spellEnd"/>
      <w:r w:rsidRPr="004F3339">
        <w:rPr>
          <w:color w:val="000000"/>
          <w:sz w:val="24"/>
          <w:szCs w:val="24"/>
          <w:lang w:eastAsia="ru-RU" w:bidi="ru-RU"/>
        </w:rPr>
        <w:t>», «Ответственность несовершеннолетних за курение в общественных местах»</w:t>
      </w:r>
      <w:r w:rsidR="0087478A" w:rsidRPr="004F3339">
        <w:rPr>
          <w:color w:val="000000"/>
          <w:sz w:val="24"/>
          <w:szCs w:val="24"/>
          <w:lang w:eastAsia="ru-RU" w:bidi="ru-RU"/>
        </w:rPr>
        <w:t xml:space="preserve"> (о</w:t>
      </w:r>
      <w:r w:rsidRPr="004F3339">
        <w:rPr>
          <w:color w:val="000000"/>
          <w:sz w:val="24"/>
          <w:szCs w:val="24"/>
          <w:lang w:eastAsia="ru-RU" w:bidi="ru-RU"/>
        </w:rPr>
        <w:t>хват – 000 родителей</w:t>
      </w:r>
      <w:r w:rsidR="0087478A" w:rsidRPr="004F3339">
        <w:rPr>
          <w:color w:val="000000"/>
          <w:sz w:val="24"/>
          <w:szCs w:val="24"/>
          <w:lang w:eastAsia="ru-RU" w:bidi="ru-RU"/>
        </w:rPr>
        <w:t>);</w:t>
      </w:r>
    </w:p>
    <w:p w14:paraId="39685005" w14:textId="0DCC8AFE" w:rsidR="00444730" w:rsidRPr="004F3339" w:rsidRDefault="00444730" w:rsidP="00C10166">
      <w:pPr>
        <w:pStyle w:val="1"/>
        <w:shd w:val="clear" w:color="auto" w:fill="auto"/>
        <w:tabs>
          <w:tab w:val="left" w:pos="461"/>
        </w:tabs>
        <w:spacing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4F3339">
        <w:rPr>
          <w:color w:val="000000"/>
          <w:sz w:val="24"/>
          <w:szCs w:val="24"/>
          <w:lang w:eastAsia="ru-RU" w:bidi="ru-RU"/>
        </w:rPr>
        <w:tab/>
        <w:t>- в классных группах и родительских чатах на постоянной основе размещаются памятки и рекомендации для родителей и детей профилактической направленности</w:t>
      </w:r>
      <w:r w:rsidR="0087478A" w:rsidRPr="004F3339">
        <w:rPr>
          <w:color w:val="000000"/>
          <w:sz w:val="24"/>
          <w:szCs w:val="24"/>
          <w:lang w:eastAsia="ru-RU" w:bidi="ru-RU"/>
        </w:rPr>
        <w:t>,</w:t>
      </w:r>
      <w:r w:rsidRPr="004F3339">
        <w:rPr>
          <w:color w:val="000000"/>
          <w:sz w:val="24"/>
          <w:szCs w:val="24"/>
          <w:lang w:eastAsia="ru-RU" w:bidi="ru-RU"/>
        </w:rPr>
        <w:t xml:space="preserve"> в сообществе школы в социальной сети «ВК» размещаются информационные памятки по профилактике потребления несовершеннолетними электронных сигарет, </w:t>
      </w:r>
      <w:proofErr w:type="spellStart"/>
      <w:r w:rsidRPr="004F3339">
        <w:rPr>
          <w:color w:val="000000"/>
          <w:sz w:val="24"/>
          <w:szCs w:val="24"/>
          <w:lang w:eastAsia="ru-RU" w:bidi="ru-RU"/>
        </w:rPr>
        <w:t>вейпов</w:t>
      </w:r>
      <w:proofErr w:type="spellEnd"/>
      <w:r w:rsidRPr="004F3339">
        <w:rPr>
          <w:color w:val="000000"/>
          <w:sz w:val="24"/>
          <w:szCs w:val="24"/>
          <w:lang w:eastAsia="ru-RU" w:bidi="ru-RU"/>
        </w:rPr>
        <w:t xml:space="preserve"> и другой </w:t>
      </w:r>
      <w:proofErr w:type="spellStart"/>
      <w:r w:rsidRPr="004F3339">
        <w:rPr>
          <w:color w:val="000000"/>
          <w:sz w:val="24"/>
          <w:szCs w:val="24"/>
          <w:lang w:eastAsia="ru-RU" w:bidi="ru-RU"/>
        </w:rPr>
        <w:t>никотиносодержащей</w:t>
      </w:r>
      <w:proofErr w:type="spellEnd"/>
      <w:r w:rsidRPr="004F3339">
        <w:rPr>
          <w:color w:val="000000"/>
          <w:sz w:val="24"/>
          <w:szCs w:val="24"/>
          <w:lang w:eastAsia="ru-RU" w:bidi="ru-RU"/>
        </w:rPr>
        <w:t xml:space="preserve"> продукции.</w:t>
      </w:r>
    </w:p>
    <w:p w14:paraId="53CDC23A" w14:textId="37DF170F" w:rsidR="0087478A" w:rsidRPr="004F3339" w:rsidRDefault="006A1F26" w:rsidP="00C10166">
      <w:pPr>
        <w:pStyle w:val="c7"/>
        <w:shd w:val="clear" w:color="auto" w:fill="FFFFFF"/>
        <w:spacing w:before="0" w:beforeAutospacing="0" w:after="0" w:afterAutospacing="0"/>
        <w:ind w:right="-284" w:firstLine="708"/>
        <w:contextualSpacing/>
        <w:jc w:val="both"/>
      </w:pPr>
      <w:r w:rsidRPr="004F3339">
        <w:t xml:space="preserve">В муниципальном общеобразовательном бюджетном учреждении «Средняя общеобразовательная школа № 4» пгт. Пойковский </w:t>
      </w:r>
      <w:r w:rsidR="0087478A" w:rsidRPr="004F3339">
        <w:t>в рамках программы «Формирование культуры здорового и безопасного образа жизни на 2021-2025</w:t>
      </w:r>
      <w:r w:rsidR="004F3339">
        <w:t xml:space="preserve"> </w:t>
      </w:r>
      <w:r w:rsidR="0087478A" w:rsidRPr="004F3339">
        <w:t>гг</w:t>
      </w:r>
      <w:r w:rsidR="004F3339">
        <w:t>.</w:t>
      </w:r>
      <w:r w:rsidR="0087478A" w:rsidRPr="004F3339">
        <w:t xml:space="preserve">» реализуются: дополнительные общеобразовательные программы </w:t>
      </w:r>
      <w:proofErr w:type="spellStart"/>
      <w:r w:rsidR="0087478A" w:rsidRPr="004F3339">
        <w:t>физкультурно</w:t>
      </w:r>
      <w:proofErr w:type="spellEnd"/>
      <w:r w:rsidR="0087478A" w:rsidRPr="004F3339">
        <w:t>–спортивной и туристско-краеведческой направленности («Волейбол», «Настольный теннис», «Шахматы», «Туризм»), проект «Молодежь за ЗОЖ».</w:t>
      </w:r>
    </w:p>
    <w:p w14:paraId="15D08122" w14:textId="743BAA40" w:rsidR="0087478A" w:rsidRPr="004F3339" w:rsidRDefault="0087478A" w:rsidP="00C1016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3339">
        <w:rPr>
          <w:rFonts w:ascii="Times New Roman" w:eastAsia="Calibri" w:hAnsi="Times New Roman" w:cs="Times New Roman"/>
          <w:sz w:val="24"/>
          <w:szCs w:val="24"/>
        </w:rPr>
        <w:t>На основании приказа школы № 793-0 от 01.09.2021 «О работе «</w:t>
      </w:r>
      <w:proofErr w:type="spellStart"/>
      <w:r w:rsidRPr="004F3339">
        <w:rPr>
          <w:rFonts w:ascii="Times New Roman" w:eastAsia="Calibri" w:hAnsi="Times New Roman" w:cs="Times New Roman"/>
          <w:sz w:val="24"/>
          <w:szCs w:val="24"/>
        </w:rPr>
        <w:t>Наркопоста</w:t>
      </w:r>
      <w:proofErr w:type="spellEnd"/>
      <w:r w:rsidRPr="004F3339">
        <w:rPr>
          <w:rFonts w:ascii="Times New Roman" w:eastAsia="Calibri" w:hAnsi="Times New Roman" w:cs="Times New Roman"/>
          <w:sz w:val="24"/>
          <w:szCs w:val="24"/>
        </w:rPr>
        <w:t>» разработано положение об общественном формировании по профилактике наркомании, пропаганде здорового образа жизни «</w:t>
      </w:r>
      <w:proofErr w:type="spellStart"/>
      <w:r w:rsidRPr="004F3339">
        <w:rPr>
          <w:rFonts w:ascii="Times New Roman" w:eastAsia="Calibri" w:hAnsi="Times New Roman" w:cs="Times New Roman"/>
          <w:sz w:val="24"/>
          <w:szCs w:val="24"/>
        </w:rPr>
        <w:t>Наркопост</w:t>
      </w:r>
      <w:proofErr w:type="spellEnd"/>
      <w:r w:rsidRPr="004F3339">
        <w:rPr>
          <w:rFonts w:ascii="Times New Roman" w:eastAsia="Calibri" w:hAnsi="Times New Roman" w:cs="Times New Roman"/>
          <w:sz w:val="24"/>
          <w:szCs w:val="24"/>
        </w:rPr>
        <w:t>» и план работы на учебный год, в рамках которого в текущем учебном году</w:t>
      </w:r>
      <w:r w:rsidRPr="004F33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проведены следующие мероприятия:</w:t>
      </w:r>
    </w:p>
    <w:p w14:paraId="6372A1CA" w14:textId="564FCB63" w:rsidR="0087478A" w:rsidRPr="004F3339" w:rsidRDefault="0087478A" w:rsidP="00C101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339">
        <w:rPr>
          <w:rFonts w:ascii="Times New Roman" w:eastAsia="Calibri" w:hAnsi="Times New Roman" w:cs="Times New Roman"/>
          <w:sz w:val="24"/>
          <w:szCs w:val="24"/>
        </w:rPr>
        <w:t>- семинар на тему «Парение электронных сигарет и их влияние на детей и подростков» для обучающихся 7-9 классов (охват 258 человек);</w:t>
      </w:r>
    </w:p>
    <w:p w14:paraId="3FB5B21A" w14:textId="59031CE6" w:rsidR="0087478A" w:rsidRPr="004F3339" w:rsidRDefault="00C419E3" w:rsidP="00C101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339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87478A" w:rsidRPr="004F33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339">
        <w:rPr>
          <w:rFonts w:ascii="Times New Roman" w:eastAsia="Calibri" w:hAnsi="Times New Roman" w:cs="Times New Roman"/>
          <w:sz w:val="24"/>
          <w:szCs w:val="24"/>
        </w:rPr>
        <w:t>и</w:t>
      </w:r>
      <w:r w:rsidR="0087478A" w:rsidRPr="004F3339">
        <w:rPr>
          <w:rFonts w:ascii="Times New Roman" w:eastAsia="Calibri" w:hAnsi="Times New Roman" w:cs="Times New Roman"/>
          <w:sz w:val="24"/>
          <w:szCs w:val="24"/>
        </w:rPr>
        <w:t xml:space="preserve">нспектором </w:t>
      </w:r>
      <w:r w:rsidRPr="004F3339">
        <w:rPr>
          <w:rFonts w:ascii="Times New Roman" w:eastAsia="Calibri" w:hAnsi="Times New Roman" w:cs="Times New Roman"/>
          <w:sz w:val="24"/>
          <w:szCs w:val="24"/>
        </w:rPr>
        <w:t>по делам несовершеннолетних</w:t>
      </w:r>
      <w:r w:rsidR="0087478A" w:rsidRPr="004F3339">
        <w:rPr>
          <w:rFonts w:ascii="Times New Roman" w:eastAsia="Calibri" w:hAnsi="Times New Roman" w:cs="Times New Roman"/>
          <w:sz w:val="24"/>
          <w:szCs w:val="24"/>
        </w:rPr>
        <w:t xml:space="preserve"> для обучающихся 5 классов проведена познавательная беседа на тему «Мифы и реальность об электронных сигаретах» (</w:t>
      </w:r>
      <w:r w:rsidRPr="004F3339">
        <w:rPr>
          <w:rFonts w:ascii="Times New Roman" w:eastAsia="Calibri" w:hAnsi="Times New Roman" w:cs="Times New Roman"/>
          <w:sz w:val="24"/>
          <w:szCs w:val="24"/>
        </w:rPr>
        <w:t>о</w:t>
      </w:r>
      <w:r w:rsidR="0087478A" w:rsidRPr="004F3339">
        <w:rPr>
          <w:rFonts w:ascii="Times New Roman" w:eastAsia="Calibri" w:hAnsi="Times New Roman" w:cs="Times New Roman"/>
          <w:sz w:val="24"/>
          <w:szCs w:val="24"/>
        </w:rPr>
        <w:t>хват 98 человек);</w:t>
      </w:r>
    </w:p>
    <w:p w14:paraId="4CA10C39" w14:textId="77777777" w:rsidR="0087478A" w:rsidRPr="004F3339" w:rsidRDefault="0087478A" w:rsidP="00C101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339">
        <w:rPr>
          <w:rFonts w:ascii="Times New Roman" w:eastAsia="Calibri" w:hAnsi="Times New Roman" w:cs="Times New Roman"/>
          <w:sz w:val="24"/>
          <w:szCs w:val="24"/>
        </w:rPr>
        <w:t>- волонтерами отряда «Пульс» для обучающихся 6-8 классов проведена профилактическая акция «Дыши! Двигайся! Живи!» (охват 248 человек);</w:t>
      </w:r>
    </w:p>
    <w:p w14:paraId="387E629E" w14:textId="035AF65E" w:rsidR="0087478A" w:rsidRPr="004F3339" w:rsidRDefault="00C419E3" w:rsidP="00C101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339">
        <w:rPr>
          <w:rFonts w:ascii="Times New Roman" w:eastAsia="Calibri" w:hAnsi="Times New Roman" w:cs="Times New Roman"/>
          <w:sz w:val="24"/>
          <w:szCs w:val="24"/>
        </w:rPr>
        <w:t>-</w:t>
      </w:r>
      <w:r w:rsidR="0087478A" w:rsidRPr="004F3339">
        <w:rPr>
          <w:rFonts w:ascii="Times New Roman" w:eastAsia="Calibri" w:hAnsi="Times New Roman" w:cs="Times New Roman"/>
          <w:sz w:val="24"/>
          <w:szCs w:val="24"/>
        </w:rPr>
        <w:t xml:space="preserve"> общешкольное родительское собрание, одной из тем которого была «Административная ответственност</w:t>
      </w:r>
      <w:r w:rsidRPr="004F3339">
        <w:rPr>
          <w:rFonts w:ascii="Times New Roman" w:eastAsia="Calibri" w:hAnsi="Times New Roman" w:cs="Times New Roman"/>
          <w:sz w:val="24"/>
          <w:szCs w:val="24"/>
        </w:rPr>
        <w:t>ь</w:t>
      </w:r>
      <w:r w:rsidR="0087478A" w:rsidRPr="004F3339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 и их родителей за употребление </w:t>
      </w:r>
      <w:proofErr w:type="spellStart"/>
      <w:r w:rsidR="0087478A" w:rsidRPr="004F3339">
        <w:rPr>
          <w:rFonts w:ascii="Times New Roman" w:eastAsia="Calibri" w:hAnsi="Times New Roman" w:cs="Times New Roman"/>
          <w:sz w:val="24"/>
          <w:szCs w:val="24"/>
          <w:lang w:bidi="en-US"/>
        </w:rPr>
        <w:t>никотиносодержащей</w:t>
      </w:r>
      <w:proofErr w:type="spellEnd"/>
      <w:r w:rsidR="0087478A" w:rsidRPr="004F333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продукции</w:t>
      </w:r>
      <w:r w:rsidR="0087478A" w:rsidRPr="004F3339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несовершеннолетними» (</w:t>
      </w:r>
      <w:r w:rsidRPr="004F3339">
        <w:rPr>
          <w:rFonts w:ascii="Times New Roman" w:eastAsia="Calibri" w:hAnsi="Times New Roman" w:cs="Times New Roman"/>
          <w:sz w:val="24"/>
          <w:szCs w:val="24"/>
        </w:rPr>
        <w:t>о</w:t>
      </w:r>
      <w:r w:rsidR="0087478A" w:rsidRPr="004F3339">
        <w:rPr>
          <w:rFonts w:ascii="Times New Roman" w:eastAsia="Calibri" w:hAnsi="Times New Roman" w:cs="Times New Roman"/>
          <w:sz w:val="24"/>
          <w:szCs w:val="24"/>
        </w:rPr>
        <w:t xml:space="preserve">хват 327 </w:t>
      </w:r>
      <w:r w:rsidRPr="004F3339">
        <w:rPr>
          <w:rFonts w:ascii="Times New Roman" w:eastAsia="Calibri" w:hAnsi="Times New Roman" w:cs="Times New Roman"/>
          <w:sz w:val="24"/>
          <w:szCs w:val="24"/>
        </w:rPr>
        <w:t>родителей</w:t>
      </w:r>
      <w:r w:rsidR="0087478A" w:rsidRPr="004F333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7F740EA" w14:textId="04846947" w:rsidR="00032343" w:rsidRDefault="00083D71" w:rsidP="00C10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F3339">
        <w:rPr>
          <w:rFonts w:ascii="Times New Roman" w:hAnsi="Times New Roman" w:cs="Times New Roman"/>
          <w:sz w:val="24"/>
          <w:szCs w:val="24"/>
        </w:rPr>
        <w:t>На основании вышеизложенного, во исполнение статьи 2 Федерального закона от 24.06.199</w:t>
      </w:r>
      <w:r w:rsidR="00AE5D98" w:rsidRPr="004F3339">
        <w:rPr>
          <w:rFonts w:ascii="Times New Roman" w:hAnsi="Times New Roman" w:cs="Times New Roman"/>
          <w:sz w:val="24"/>
          <w:szCs w:val="24"/>
        </w:rPr>
        <w:t>9</w:t>
      </w:r>
      <w:r w:rsidRPr="004F3339">
        <w:rPr>
          <w:rFonts w:ascii="Times New Roman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</w:t>
      </w:r>
      <w:r w:rsidR="00B23AF4" w:rsidRPr="004F33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276AA6" w:rsidRPr="004F3339"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муниципальная</w:t>
      </w:r>
      <w:r w:rsidR="00B23AF4" w:rsidRPr="004F33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комиссия по делам несовершеннолетних и защите их прав Нефтеюганского района </w:t>
      </w:r>
      <w:r w:rsidR="00B23AF4" w:rsidRPr="004F333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 о с т а н о в и л а:</w:t>
      </w:r>
    </w:p>
    <w:p w14:paraId="23E3C96D" w14:textId="5000E30D" w:rsidR="00FC77AF" w:rsidRPr="004F3339" w:rsidRDefault="00FC77AF" w:rsidP="00C10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F333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</w:t>
      </w:r>
      <w:r w:rsidRPr="004F33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Информацию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43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921B7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организации работы по профилактике потребления несовершеннолетними электронных сигарет, </w:t>
      </w:r>
      <w:proofErr w:type="spellStart"/>
      <w:r w:rsidR="002921B7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="002921B7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кальянов и другой </w:t>
      </w:r>
      <w:proofErr w:type="spellStart"/>
      <w:r w:rsidR="002921B7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никотиносодержащей</w:t>
      </w:r>
      <w:proofErr w:type="spellEnd"/>
      <w:r w:rsidR="002921B7"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</w:t>
      </w:r>
      <w:r w:rsidRPr="004F33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принять к сведению.</w:t>
      </w:r>
    </w:p>
    <w:p w14:paraId="74B3278C" w14:textId="54406BEF" w:rsidR="00FC77AF" w:rsidRPr="004F3339" w:rsidRDefault="00FC77AF" w:rsidP="00C10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4F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92795" w:rsidRPr="004F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Pr="004F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92795" w:rsidRPr="004F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ноября</w:t>
      </w:r>
      <w:r w:rsidRPr="004F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</w:t>
      </w:r>
      <w:r w:rsidR="00792795" w:rsidRPr="004F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4F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4F3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2807CE0" w14:textId="77777777" w:rsidR="00247E5A" w:rsidRPr="004F3339" w:rsidRDefault="00247E5A" w:rsidP="00C10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2AB7C8" w14:textId="1ACD9241" w:rsidR="002921B7" w:rsidRPr="004F3339" w:rsidRDefault="002921B7" w:rsidP="00C10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№1» г.п. Пойковский (В.Н. </w:t>
      </w:r>
      <w:proofErr w:type="spellStart"/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Кокорев</w:t>
      </w:r>
      <w:proofErr w:type="spellEnd"/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провести среди учащихся 7-8 классов встречи-беседы с врачом наркологом Нефтеюганской районной больницы, направленные на профилактику употребления </w:t>
      </w:r>
      <w:proofErr w:type="spellStart"/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никотиносодержащей</w:t>
      </w:r>
      <w:proofErr w:type="spellEnd"/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продукции.</w:t>
      </w:r>
    </w:p>
    <w:p w14:paraId="6FD9463A" w14:textId="77777777" w:rsidR="002921B7" w:rsidRPr="004F3339" w:rsidRDefault="002921B7" w:rsidP="00C10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4F3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25 декабря 2023 года.</w:t>
      </w:r>
    </w:p>
    <w:p w14:paraId="7D67FF5A" w14:textId="77777777" w:rsidR="002921B7" w:rsidRPr="004F3339" w:rsidRDefault="002921B7" w:rsidP="00C10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14:paraId="19BC0946" w14:textId="77777777" w:rsidR="002921B7" w:rsidRPr="004F3339" w:rsidRDefault="002921B7" w:rsidP="00C10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33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F3339">
        <w:rPr>
          <w:rFonts w:ascii="Times New Roman" w:hAnsi="Times New Roman" w:cs="Times New Roman"/>
          <w:bCs/>
          <w:sz w:val="24"/>
          <w:szCs w:val="24"/>
        </w:rPr>
        <w:t>Нефтеюганскому районному муниципальному общеобразовательному бюджетному учреждению «Пойковская средняя общеобразовательная школа № 2» (О.В. Шаль) организовать и провести среди обучающихся 6-11 классов школы волонтерскую акцию «Здоровым жить здорово!», направленную на формирование здоровых жизненных установок.</w:t>
      </w:r>
    </w:p>
    <w:p w14:paraId="5DBC735B" w14:textId="77777777" w:rsidR="002921B7" w:rsidRPr="004F3339" w:rsidRDefault="002921B7" w:rsidP="00C10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339">
        <w:rPr>
          <w:rFonts w:ascii="Times New Roman" w:hAnsi="Times New Roman" w:cs="Times New Roman"/>
          <w:bCs/>
          <w:sz w:val="24"/>
          <w:szCs w:val="24"/>
        </w:rPr>
        <w:t xml:space="preserve"> 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21A25B5A" w14:textId="77777777" w:rsidR="002921B7" w:rsidRPr="004F3339" w:rsidRDefault="002921B7" w:rsidP="00C10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339">
        <w:rPr>
          <w:rFonts w:ascii="Times New Roman" w:hAnsi="Times New Roman" w:cs="Times New Roman"/>
          <w:b/>
          <w:sz w:val="24"/>
          <w:szCs w:val="24"/>
          <w:u w:val="single"/>
        </w:rPr>
        <w:t>Срок: до 01 апреля 2024 года.</w:t>
      </w:r>
    </w:p>
    <w:p w14:paraId="6C9757BF" w14:textId="77777777" w:rsidR="002921B7" w:rsidRPr="004F3339" w:rsidRDefault="002921B7" w:rsidP="00C10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E223E" w14:textId="4198F329" w:rsidR="002921B7" w:rsidRPr="004F3339" w:rsidRDefault="002921B7" w:rsidP="00C10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33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4F3339">
        <w:rPr>
          <w:rFonts w:ascii="Times New Roman" w:hAnsi="Times New Roman" w:cs="Times New Roman"/>
          <w:sz w:val="24"/>
          <w:szCs w:val="24"/>
        </w:rPr>
        <w:t xml:space="preserve"> Муниципальному общеобразовательному бюджетному учреждению «Средняя общеобразовательная школа № 4» пгт. Пойковский (Н.А. Боброва) провести среди обучающихся 7-9 классов тренинг по профилактике употребления табачной и </w:t>
      </w:r>
      <w:proofErr w:type="spellStart"/>
      <w:r w:rsidRPr="004F3339"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 w:rsidRPr="004F3339">
        <w:rPr>
          <w:rFonts w:ascii="Times New Roman" w:hAnsi="Times New Roman" w:cs="Times New Roman"/>
          <w:sz w:val="24"/>
          <w:szCs w:val="24"/>
        </w:rPr>
        <w:t xml:space="preserve"> продукции «Сделай свой выбор» с </w:t>
      </w:r>
      <w:r w:rsidR="001F41E5" w:rsidRPr="004F3339">
        <w:rPr>
          <w:rFonts w:ascii="Times New Roman" w:hAnsi="Times New Roman" w:cs="Times New Roman"/>
          <w:sz w:val="24"/>
          <w:szCs w:val="24"/>
        </w:rPr>
        <w:t xml:space="preserve">приглашением </w:t>
      </w:r>
      <w:r w:rsidRPr="004F3339">
        <w:rPr>
          <w:rFonts w:ascii="Times New Roman" w:hAnsi="Times New Roman" w:cs="Times New Roman"/>
          <w:sz w:val="24"/>
          <w:szCs w:val="24"/>
        </w:rPr>
        <w:t>инспектор</w:t>
      </w:r>
      <w:r w:rsidR="001F41E5" w:rsidRPr="004F3339">
        <w:rPr>
          <w:rFonts w:ascii="Times New Roman" w:hAnsi="Times New Roman" w:cs="Times New Roman"/>
          <w:sz w:val="24"/>
          <w:szCs w:val="24"/>
        </w:rPr>
        <w:t>а по делам несовершеннолетних.</w:t>
      </w:r>
      <w:r w:rsidRPr="004F33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44EB6" w14:textId="77777777" w:rsidR="002921B7" w:rsidRPr="004F3339" w:rsidRDefault="002921B7" w:rsidP="00C10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4F3339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Срок: до 25 декабря 2023 года.</w:t>
      </w:r>
    </w:p>
    <w:p w14:paraId="798C59B4" w14:textId="77777777" w:rsidR="002921B7" w:rsidRPr="004F3339" w:rsidRDefault="002921B7" w:rsidP="00C10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14:paraId="185A5A6F" w14:textId="74C65DBB" w:rsidR="002921B7" w:rsidRPr="004F3339" w:rsidRDefault="002921B7" w:rsidP="00C101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4F3339">
        <w:rPr>
          <w:rFonts w:ascii="Times New Roman" w:eastAsia="Calibri" w:hAnsi="Times New Roman" w:cs="Times New Roman"/>
          <w:sz w:val="24"/>
          <w:szCs w:val="24"/>
        </w:rPr>
        <w:t xml:space="preserve"> Рекомендовать </w:t>
      </w:r>
      <w:r w:rsidR="001F41E5" w:rsidRPr="004F3339">
        <w:rPr>
          <w:rFonts w:ascii="Times New Roman" w:eastAsia="Calibri" w:hAnsi="Times New Roman" w:cs="Times New Roman"/>
          <w:sz w:val="24"/>
          <w:szCs w:val="24"/>
        </w:rPr>
        <w:t>Отделу полиции</w:t>
      </w:r>
      <w:r w:rsidRPr="004F3339">
        <w:rPr>
          <w:rFonts w:ascii="Times New Roman" w:eastAsia="Calibri" w:hAnsi="Times New Roman" w:cs="Times New Roman"/>
          <w:sz w:val="24"/>
          <w:szCs w:val="24"/>
        </w:rPr>
        <w:t xml:space="preserve"> №1(дислокация гп. Пойковский) Отдела Министерства внутренних дел России по Нефтеюганскому району (</w:t>
      </w:r>
      <w:r w:rsidR="001F41E5" w:rsidRPr="004F3339">
        <w:rPr>
          <w:rFonts w:ascii="Times New Roman" w:eastAsia="Calibri" w:hAnsi="Times New Roman" w:cs="Times New Roman"/>
          <w:sz w:val="24"/>
          <w:szCs w:val="24"/>
        </w:rPr>
        <w:t>Д.И. Чайка</w:t>
      </w:r>
      <w:r w:rsidRPr="004F3339">
        <w:rPr>
          <w:rFonts w:ascii="Times New Roman" w:eastAsia="Calibri" w:hAnsi="Times New Roman" w:cs="Times New Roman"/>
          <w:sz w:val="24"/>
          <w:szCs w:val="24"/>
        </w:rPr>
        <w:t xml:space="preserve">) во взаимодействии с врачом наркологом </w:t>
      </w:r>
      <w:r w:rsidR="001F41E5" w:rsidRPr="004F3339">
        <w:rPr>
          <w:rFonts w:ascii="Times New Roman" w:eastAsia="Calibri" w:hAnsi="Times New Roman" w:cs="Times New Roman"/>
          <w:sz w:val="24"/>
          <w:szCs w:val="24"/>
        </w:rPr>
        <w:t>Нефтеюганской районной больницы</w:t>
      </w:r>
      <w:r w:rsidRPr="004F3339">
        <w:rPr>
          <w:rFonts w:ascii="Times New Roman" w:eastAsia="Calibri" w:hAnsi="Times New Roman" w:cs="Times New Roman"/>
          <w:sz w:val="24"/>
          <w:szCs w:val="24"/>
        </w:rPr>
        <w:t xml:space="preserve"> провести с обучающимися 5-8 классов школ гп. Пойковский разъяснительные беседы, лекции о вреде и правовых последствиях потребления </w:t>
      </w:r>
      <w:r w:rsidRPr="004F3339">
        <w:rPr>
          <w:rFonts w:ascii="Times New Roman" w:eastAsia="Calibri" w:hAnsi="Times New Roman" w:cs="Times New Roman"/>
          <w:bCs/>
          <w:sz w:val="24"/>
          <w:szCs w:val="24"/>
        </w:rPr>
        <w:t xml:space="preserve">электронных сигарет, </w:t>
      </w:r>
      <w:proofErr w:type="spellStart"/>
      <w:r w:rsidRPr="004F3339">
        <w:rPr>
          <w:rFonts w:ascii="Times New Roman" w:eastAsia="Calibri" w:hAnsi="Times New Roman" w:cs="Times New Roman"/>
          <w:bCs/>
          <w:sz w:val="24"/>
          <w:szCs w:val="24"/>
        </w:rPr>
        <w:t>вейпов</w:t>
      </w:r>
      <w:proofErr w:type="spellEnd"/>
      <w:r w:rsidRPr="004F3339">
        <w:rPr>
          <w:rFonts w:ascii="Times New Roman" w:eastAsia="Calibri" w:hAnsi="Times New Roman" w:cs="Times New Roman"/>
          <w:bCs/>
          <w:sz w:val="24"/>
          <w:szCs w:val="24"/>
        </w:rPr>
        <w:t xml:space="preserve">, кальянов и другой </w:t>
      </w:r>
      <w:proofErr w:type="spellStart"/>
      <w:r w:rsidRPr="004F3339">
        <w:rPr>
          <w:rFonts w:ascii="Times New Roman" w:eastAsia="Calibri" w:hAnsi="Times New Roman" w:cs="Times New Roman"/>
          <w:bCs/>
          <w:sz w:val="24"/>
          <w:szCs w:val="24"/>
        </w:rPr>
        <w:t>никотиносодержащей</w:t>
      </w:r>
      <w:proofErr w:type="spellEnd"/>
      <w:r w:rsidRPr="004F3339">
        <w:rPr>
          <w:rFonts w:ascii="Times New Roman" w:eastAsia="Calibri" w:hAnsi="Times New Roman" w:cs="Times New Roman"/>
          <w:bCs/>
          <w:sz w:val="24"/>
          <w:szCs w:val="24"/>
        </w:rPr>
        <w:t xml:space="preserve"> продукции</w:t>
      </w:r>
      <w:r w:rsidRPr="004F3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D4C1A88" w14:textId="77777777" w:rsidR="002921B7" w:rsidRPr="004F3339" w:rsidRDefault="002921B7" w:rsidP="00C1016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3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01 апреля 2024 года.</w:t>
      </w:r>
    </w:p>
    <w:p w14:paraId="4BA2B4D0" w14:textId="77777777" w:rsidR="002921B7" w:rsidRPr="004F3339" w:rsidRDefault="002921B7" w:rsidP="00C10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14:paraId="12B5C54A" w14:textId="77777777" w:rsidR="00FC77AF" w:rsidRPr="004F3339" w:rsidRDefault="00FC77AF" w:rsidP="00C101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F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4F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625E63C0" w14:textId="77777777" w:rsidR="00FC77AF" w:rsidRPr="004F3339" w:rsidRDefault="00FC77AF" w:rsidP="00C101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5A259B9C" w14:textId="2171F15A" w:rsidR="00FC77AF" w:rsidRPr="004F3339" w:rsidRDefault="00FC77AF" w:rsidP="00FC77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6FCF87DC" w14:textId="01579A25" w:rsidR="00FC77AF" w:rsidRPr="004F3339" w:rsidRDefault="00FC77AF" w:rsidP="00FC77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9BFB1C" w14:textId="64A4ED17" w:rsidR="00FC77AF" w:rsidRPr="004F3339" w:rsidRDefault="00FC77AF" w:rsidP="00FC77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  <w:r w:rsidRPr="004F333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Председательствующий</w:t>
      </w:r>
      <w:r w:rsidRPr="004F333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4F333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4F333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4F333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4F333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4F333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  <w:t>А.В. Митюкляева</w:t>
      </w:r>
    </w:p>
    <w:sectPr w:rsidR="00FC77AF" w:rsidRPr="004F3339" w:rsidSect="004F333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12E"/>
    <w:multiLevelType w:val="hybridMultilevel"/>
    <w:tmpl w:val="CACE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ADF"/>
    <w:multiLevelType w:val="hybridMultilevel"/>
    <w:tmpl w:val="7BDC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7C01"/>
    <w:multiLevelType w:val="hybridMultilevel"/>
    <w:tmpl w:val="FA729DA8"/>
    <w:lvl w:ilvl="0" w:tplc="594640D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F06"/>
    <w:multiLevelType w:val="hybridMultilevel"/>
    <w:tmpl w:val="CCCC5DC2"/>
    <w:lvl w:ilvl="0" w:tplc="39DCF8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CBC0167"/>
    <w:multiLevelType w:val="hybridMultilevel"/>
    <w:tmpl w:val="EB641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0C2D90"/>
    <w:multiLevelType w:val="hybridMultilevel"/>
    <w:tmpl w:val="2FBCAF54"/>
    <w:lvl w:ilvl="0" w:tplc="C3A88F1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2D47"/>
    <w:multiLevelType w:val="hybridMultilevel"/>
    <w:tmpl w:val="14AEDA28"/>
    <w:lvl w:ilvl="0" w:tplc="9984C3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A811DF"/>
    <w:multiLevelType w:val="hybridMultilevel"/>
    <w:tmpl w:val="8C089F1C"/>
    <w:lvl w:ilvl="0" w:tplc="8A0C6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1257C38"/>
    <w:multiLevelType w:val="hybridMultilevel"/>
    <w:tmpl w:val="725E218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6C41C10"/>
    <w:multiLevelType w:val="hybridMultilevel"/>
    <w:tmpl w:val="7DEC69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91A415F"/>
    <w:multiLevelType w:val="hybridMultilevel"/>
    <w:tmpl w:val="15E4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D2EBF"/>
    <w:multiLevelType w:val="hybridMultilevel"/>
    <w:tmpl w:val="4990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0953"/>
    <w:multiLevelType w:val="hybridMultilevel"/>
    <w:tmpl w:val="C4E6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17E"/>
    <w:multiLevelType w:val="multilevel"/>
    <w:tmpl w:val="50ECD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886F0B"/>
    <w:multiLevelType w:val="hybridMultilevel"/>
    <w:tmpl w:val="9648D3B8"/>
    <w:lvl w:ilvl="0" w:tplc="D4C6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836DB"/>
    <w:multiLevelType w:val="hybridMultilevel"/>
    <w:tmpl w:val="711E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96B"/>
    <w:multiLevelType w:val="hybridMultilevel"/>
    <w:tmpl w:val="29CA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F2AF0"/>
    <w:multiLevelType w:val="hybridMultilevel"/>
    <w:tmpl w:val="98B2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F1F73"/>
    <w:multiLevelType w:val="hybridMultilevel"/>
    <w:tmpl w:val="5DB0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242BC"/>
    <w:multiLevelType w:val="hybridMultilevel"/>
    <w:tmpl w:val="C09CC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E136DEA"/>
    <w:multiLevelType w:val="hybridMultilevel"/>
    <w:tmpl w:val="E764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8519C"/>
    <w:multiLevelType w:val="hybridMultilevel"/>
    <w:tmpl w:val="9F307FEE"/>
    <w:lvl w:ilvl="0" w:tplc="355A05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7030E2"/>
    <w:multiLevelType w:val="hybridMultilevel"/>
    <w:tmpl w:val="81CA9888"/>
    <w:lvl w:ilvl="0" w:tplc="432EB0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8"/>
  </w:num>
  <w:num w:numId="3">
    <w:abstractNumId w:val="19"/>
  </w:num>
  <w:num w:numId="4">
    <w:abstractNumId w:val="3"/>
  </w:num>
  <w:num w:numId="5">
    <w:abstractNumId w:val="7"/>
  </w:num>
  <w:num w:numId="6">
    <w:abstractNumId w:val="16"/>
  </w:num>
  <w:num w:numId="7">
    <w:abstractNumId w:val="17"/>
  </w:num>
  <w:num w:numId="8">
    <w:abstractNumId w:val="1"/>
  </w:num>
  <w:num w:numId="9">
    <w:abstractNumId w:val="11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  <w:num w:numId="14">
    <w:abstractNumId w:val="4"/>
  </w:num>
  <w:num w:numId="15">
    <w:abstractNumId w:val="18"/>
  </w:num>
  <w:num w:numId="16">
    <w:abstractNumId w:val="20"/>
  </w:num>
  <w:num w:numId="17">
    <w:abstractNumId w:val="0"/>
  </w:num>
  <w:num w:numId="18">
    <w:abstractNumId w:val="1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2E"/>
    <w:rsid w:val="000025B3"/>
    <w:rsid w:val="00002975"/>
    <w:rsid w:val="00015EE6"/>
    <w:rsid w:val="000304B7"/>
    <w:rsid w:val="00032343"/>
    <w:rsid w:val="00041FF7"/>
    <w:rsid w:val="000579F0"/>
    <w:rsid w:val="00083D71"/>
    <w:rsid w:val="000861B1"/>
    <w:rsid w:val="000862D8"/>
    <w:rsid w:val="000B07EC"/>
    <w:rsid w:val="000C1BCB"/>
    <w:rsid w:val="000C515D"/>
    <w:rsid w:val="000E34A3"/>
    <w:rsid w:val="00103E1E"/>
    <w:rsid w:val="001168F6"/>
    <w:rsid w:val="00117C70"/>
    <w:rsid w:val="0016346B"/>
    <w:rsid w:val="0017118F"/>
    <w:rsid w:val="00184E34"/>
    <w:rsid w:val="001C603F"/>
    <w:rsid w:val="001D3739"/>
    <w:rsid w:val="001F41E5"/>
    <w:rsid w:val="001F5600"/>
    <w:rsid w:val="001F5AA7"/>
    <w:rsid w:val="002052F0"/>
    <w:rsid w:val="002111A6"/>
    <w:rsid w:val="00211764"/>
    <w:rsid w:val="00212544"/>
    <w:rsid w:val="00215EEB"/>
    <w:rsid w:val="00231AFA"/>
    <w:rsid w:val="002442D2"/>
    <w:rsid w:val="00247E5A"/>
    <w:rsid w:val="00261587"/>
    <w:rsid w:val="00263ABA"/>
    <w:rsid w:val="0026552F"/>
    <w:rsid w:val="00276AA6"/>
    <w:rsid w:val="002921B7"/>
    <w:rsid w:val="00294D9A"/>
    <w:rsid w:val="002A3C98"/>
    <w:rsid w:val="002A5C4F"/>
    <w:rsid w:val="002C0A21"/>
    <w:rsid w:val="002C1C3E"/>
    <w:rsid w:val="002D0886"/>
    <w:rsid w:val="002E1A69"/>
    <w:rsid w:val="002F7035"/>
    <w:rsid w:val="003063E9"/>
    <w:rsid w:val="00306CDC"/>
    <w:rsid w:val="003202EF"/>
    <w:rsid w:val="00327114"/>
    <w:rsid w:val="00345D09"/>
    <w:rsid w:val="003478A3"/>
    <w:rsid w:val="00360714"/>
    <w:rsid w:val="003713DF"/>
    <w:rsid w:val="00385C9D"/>
    <w:rsid w:val="0039000C"/>
    <w:rsid w:val="003A7F90"/>
    <w:rsid w:val="003B2E00"/>
    <w:rsid w:val="003C451A"/>
    <w:rsid w:val="003E73F6"/>
    <w:rsid w:val="003F4759"/>
    <w:rsid w:val="004024F9"/>
    <w:rsid w:val="004415C4"/>
    <w:rsid w:val="00444730"/>
    <w:rsid w:val="00457BFF"/>
    <w:rsid w:val="004847EA"/>
    <w:rsid w:val="00487C49"/>
    <w:rsid w:val="00494105"/>
    <w:rsid w:val="004C2DD4"/>
    <w:rsid w:val="004D4CEE"/>
    <w:rsid w:val="004D6517"/>
    <w:rsid w:val="004F3339"/>
    <w:rsid w:val="0052531F"/>
    <w:rsid w:val="00546D9D"/>
    <w:rsid w:val="00577A2D"/>
    <w:rsid w:val="005808D0"/>
    <w:rsid w:val="00583FC0"/>
    <w:rsid w:val="0058700D"/>
    <w:rsid w:val="005A351C"/>
    <w:rsid w:val="005C2789"/>
    <w:rsid w:val="005D1B13"/>
    <w:rsid w:val="005E4D7D"/>
    <w:rsid w:val="005F2016"/>
    <w:rsid w:val="00632387"/>
    <w:rsid w:val="0064207E"/>
    <w:rsid w:val="00646709"/>
    <w:rsid w:val="00646CD7"/>
    <w:rsid w:val="00647FB8"/>
    <w:rsid w:val="006728C3"/>
    <w:rsid w:val="006801F8"/>
    <w:rsid w:val="00691791"/>
    <w:rsid w:val="006A1F26"/>
    <w:rsid w:val="006A3F9D"/>
    <w:rsid w:val="006A682B"/>
    <w:rsid w:val="006C6FE1"/>
    <w:rsid w:val="006D26A0"/>
    <w:rsid w:val="006E0DAC"/>
    <w:rsid w:val="0071662C"/>
    <w:rsid w:val="00716A2E"/>
    <w:rsid w:val="007238F1"/>
    <w:rsid w:val="00725781"/>
    <w:rsid w:val="00736BB5"/>
    <w:rsid w:val="00741F39"/>
    <w:rsid w:val="00783E08"/>
    <w:rsid w:val="0078580E"/>
    <w:rsid w:val="007909E8"/>
    <w:rsid w:val="00792795"/>
    <w:rsid w:val="007952C7"/>
    <w:rsid w:val="0079610A"/>
    <w:rsid w:val="007A172E"/>
    <w:rsid w:val="007E26F6"/>
    <w:rsid w:val="007F0AE4"/>
    <w:rsid w:val="007F5A91"/>
    <w:rsid w:val="00803048"/>
    <w:rsid w:val="008167D7"/>
    <w:rsid w:val="0084138B"/>
    <w:rsid w:val="00843497"/>
    <w:rsid w:val="00870210"/>
    <w:rsid w:val="008736B0"/>
    <w:rsid w:val="0087478A"/>
    <w:rsid w:val="00885ABA"/>
    <w:rsid w:val="00885D44"/>
    <w:rsid w:val="008978DD"/>
    <w:rsid w:val="008A1B5D"/>
    <w:rsid w:val="008A2F28"/>
    <w:rsid w:val="008B209A"/>
    <w:rsid w:val="008D3CE0"/>
    <w:rsid w:val="008D6E7B"/>
    <w:rsid w:val="008F72EF"/>
    <w:rsid w:val="00907C6A"/>
    <w:rsid w:val="0092137E"/>
    <w:rsid w:val="00931EC4"/>
    <w:rsid w:val="00932AE3"/>
    <w:rsid w:val="00944860"/>
    <w:rsid w:val="00977A9F"/>
    <w:rsid w:val="0098288D"/>
    <w:rsid w:val="00987202"/>
    <w:rsid w:val="009A0723"/>
    <w:rsid w:val="009A217E"/>
    <w:rsid w:val="009A586E"/>
    <w:rsid w:val="009B1BA3"/>
    <w:rsid w:val="009B29E7"/>
    <w:rsid w:val="009B37EE"/>
    <w:rsid w:val="009C5061"/>
    <w:rsid w:val="009C506F"/>
    <w:rsid w:val="009D3930"/>
    <w:rsid w:val="009D636B"/>
    <w:rsid w:val="00A0093E"/>
    <w:rsid w:val="00A02FBF"/>
    <w:rsid w:val="00A0424E"/>
    <w:rsid w:val="00A07FC9"/>
    <w:rsid w:val="00A316A6"/>
    <w:rsid w:val="00A33D86"/>
    <w:rsid w:val="00A64F5F"/>
    <w:rsid w:val="00A741F9"/>
    <w:rsid w:val="00A8253B"/>
    <w:rsid w:val="00A853E2"/>
    <w:rsid w:val="00AB091B"/>
    <w:rsid w:val="00AB1377"/>
    <w:rsid w:val="00AD1842"/>
    <w:rsid w:val="00AE3992"/>
    <w:rsid w:val="00AE5D98"/>
    <w:rsid w:val="00B03134"/>
    <w:rsid w:val="00B20F9F"/>
    <w:rsid w:val="00B218FB"/>
    <w:rsid w:val="00B23AF4"/>
    <w:rsid w:val="00B2738A"/>
    <w:rsid w:val="00B3403D"/>
    <w:rsid w:val="00B34405"/>
    <w:rsid w:val="00B462BF"/>
    <w:rsid w:val="00B564EE"/>
    <w:rsid w:val="00B603D3"/>
    <w:rsid w:val="00B93573"/>
    <w:rsid w:val="00BB59B8"/>
    <w:rsid w:val="00BC638C"/>
    <w:rsid w:val="00BE34C2"/>
    <w:rsid w:val="00BE4775"/>
    <w:rsid w:val="00BE58A2"/>
    <w:rsid w:val="00C01BE3"/>
    <w:rsid w:val="00C10166"/>
    <w:rsid w:val="00C24D98"/>
    <w:rsid w:val="00C419E3"/>
    <w:rsid w:val="00C42BFA"/>
    <w:rsid w:val="00C56860"/>
    <w:rsid w:val="00C61A79"/>
    <w:rsid w:val="00C6484E"/>
    <w:rsid w:val="00C71312"/>
    <w:rsid w:val="00C73665"/>
    <w:rsid w:val="00C84844"/>
    <w:rsid w:val="00CB3B21"/>
    <w:rsid w:val="00CB4ECF"/>
    <w:rsid w:val="00CD0B18"/>
    <w:rsid w:val="00CD76E7"/>
    <w:rsid w:val="00CE0584"/>
    <w:rsid w:val="00CE39E1"/>
    <w:rsid w:val="00CE5D9A"/>
    <w:rsid w:val="00CF37ED"/>
    <w:rsid w:val="00D44645"/>
    <w:rsid w:val="00D4705D"/>
    <w:rsid w:val="00D51326"/>
    <w:rsid w:val="00D55A3D"/>
    <w:rsid w:val="00D6181D"/>
    <w:rsid w:val="00D71D79"/>
    <w:rsid w:val="00D86D2D"/>
    <w:rsid w:val="00D9595D"/>
    <w:rsid w:val="00D96BD3"/>
    <w:rsid w:val="00DA597F"/>
    <w:rsid w:val="00DB6E53"/>
    <w:rsid w:val="00DB7553"/>
    <w:rsid w:val="00DC6C3A"/>
    <w:rsid w:val="00E1549C"/>
    <w:rsid w:val="00E20562"/>
    <w:rsid w:val="00E319FC"/>
    <w:rsid w:val="00E478E4"/>
    <w:rsid w:val="00E560BB"/>
    <w:rsid w:val="00E64F03"/>
    <w:rsid w:val="00E673B4"/>
    <w:rsid w:val="00E700B2"/>
    <w:rsid w:val="00E85E5E"/>
    <w:rsid w:val="00E90195"/>
    <w:rsid w:val="00E906D2"/>
    <w:rsid w:val="00E91DFF"/>
    <w:rsid w:val="00E92D87"/>
    <w:rsid w:val="00EB2BC9"/>
    <w:rsid w:val="00ED75AD"/>
    <w:rsid w:val="00EE455A"/>
    <w:rsid w:val="00EF0837"/>
    <w:rsid w:val="00EF4C0C"/>
    <w:rsid w:val="00F04E8F"/>
    <w:rsid w:val="00F06621"/>
    <w:rsid w:val="00F45836"/>
    <w:rsid w:val="00F80694"/>
    <w:rsid w:val="00F80777"/>
    <w:rsid w:val="00FA0792"/>
    <w:rsid w:val="00FA55F2"/>
    <w:rsid w:val="00FB3503"/>
    <w:rsid w:val="00FC77AF"/>
    <w:rsid w:val="00FE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FB29"/>
  <w15:docId w15:val="{B2433A5A-81F4-4D07-ABDA-1A39CB3B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AF4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BE58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700D"/>
    <w:rPr>
      <w:color w:val="0000FF" w:themeColor="hyperlink"/>
      <w:u w:val="single"/>
    </w:rPr>
  </w:style>
  <w:style w:type="table" w:customStyle="1" w:styleId="3">
    <w:name w:val="Сетка таблицы3"/>
    <w:basedOn w:val="a1"/>
    <w:rsid w:val="0058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D6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A1F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A1F26"/>
  </w:style>
  <w:style w:type="paragraph" w:customStyle="1" w:styleId="21">
    <w:name w:val="Заголовок 21"/>
    <w:basedOn w:val="a"/>
    <w:uiPriority w:val="1"/>
    <w:qFormat/>
    <w:rsid w:val="00E20562"/>
    <w:pPr>
      <w:widowControl w:val="0"/>
      <w:autoSpaceDE w:val="0"/>
      <w:autoSpaceDN w:val="0"/>
      <w:spacing w:after="0" w:line="274" w:lineRule="exact"/>
      <w:ind w:left="46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9B3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B2B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2BC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2BC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2B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2BC9"/>
    <w:rPr>
      <w:b/>
      <w:bCs/>
      <w:sz w:val="20"/>
      <w:szCs w:val="20"/>
    </w:rPr>
  </w:style>
  <w:style w:type="character" w:customStyle="1" w:styleId="af">
    <w:name w:val="Основной текст_"/>
    <w:basedOn w:val="a0"/>
    <w:link w:val="1"/>
    <w:rsid w:val="004447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444730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7">
    <w:name w:val="c7"/>
    <w:basedOn w:val="a"/>
    <w:rsid w:val="0087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3099F-99A1-4362-8D6C-14422F95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1410</Words>
  <Characters>8038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2023-12-06T11:59:00Z</cp:lastPrinted>
  <dcterms:created xsi:type="dcterms:W3CDTF">2024-02-19T12:31:00Z</dcterms:created>
  <dcterms:modified xsi:type="dcterms:W3CDTF">2024-02-19T12:31:00Z</dcterms:modified>
</cp:coreProperties>
</file>